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A0" w:rsidRDefault="00371FA0" w:rsidP="00371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FA0" w:rsidRPr="007D504C" w:rsidRDefault="00371FA0" w:rsidP="00371FA0">
      <w:pPr>
        <w:jc w:val="center"/>
        <w:rPr>
          <w:rFonts w:ascii="Times New Roman" w:hAnsi="Times New Roman"/>
          <w:b/>
          <w:sz w:val="24"/>
          <w:szCs w:val="24"/>
        </w:rPr>
      </w:pPr>
      <w:r w:rsidRPr="007D504C">
        <w:rPr>
          <w:rStyle w:val="Pogrubienie"/>
          <w:rFonts w:ascii="Times New Roman" w:hAnsi="Times New Roman"/>
          <w:sz w:val="24"/>
          <w:szCs w:val="24"/>
        </w:rPr>
        <w:t xml:space="preserve">Ogłoszenie </w:t>
      </w:r>
    </w:p>
    <w:p w:rsidR="00371FA0" w:rsidRDefault="00371FA0" w:rsidP="00371FA0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7D504C">
        <w:rPr>
          <w:rStyle w:val="Pogrubienie"/>
        </w:rPr>
        <w:t xml:space="preserve">w sprawie zatrudnienia na umowę zlecenie </w:t>
      </w:r>
    </w:p>
    <w:p w:rsidR="00371FA0" w:rsidRDefault="00371FA0" w:rsidP="00371FA0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7D504C">
        <w:rPr>
          <w:rStyle w:val="Pogrubienie"/>
        </w:rPr>
        <w:t>koordynatora/koordynatorki projektu, specjalisty/specjalistki ds. rozliczeń oraz nauczycieli/nauczycielek</w:t>
      </w:r>
      <w:r w:rsidR="000C2A81">
        <w:rPr>
          <w:rStyle w:val="Pogrubienie"/>
        </w:rPr>
        <w:t>/trenerów</w:t>
      </w:r>
      <w:r w:rsidRPr="007D504C">
        <w:rPr>
          <w:b/>
          <w:bCs/>
        </w:rPr>
        <w:t xml:space="preserve"> prowadzących zajęcia pozalekcyjne</w:t>
      </w:r>
      <w:r>
        <w:rPr>
          <w:b/>
          <w:bCs/>
        </w:rPr>
        <w:t xml:space="preserve"> </w:t>
      </w:r>
      <w:r w:rsidRPr="007D504C">
        <w:rPr>
          <w:rStyle w:val="Pogrubienie"/>
        </w:rPr>
        <w:t xml:space="preserve">w projekcie </w:t>
      </w:r>
    </w:p>
    <w:p w:rsidR="00371FA0" w:rsidRDefault="00371FA0" w:rsidP="00371FA0">
      <w:pPr>
        <w:pStyle w:val="NormalnyWeb"/>
        <w:spacing w:before="0" w:beforeAutospacing="0" w:after="0" w:afterAutospacing="0"/>
        <w:jc w:val="center"/>
        <w:rPr>
          <w:b/>
          <w:bCs/>
          <w:iCs/>
        </w:rPr>
      </w:pPr>
      <w:r w:rsidRPr="007D504C">
        <w:rPr>
          <w:b/>
        </w:rPr>
        <w:t>"</w:t>
      </w:r>
      <w:r w:rsidR="00124B9C">
        <w:rPr>
          <w:b/>
          <w:bCs/>
          <w:iCs/>
        </w:rPr>
        <w:t>SP</w:t>
      </w:r>
      <w:r>
        <w:rPr>
          <w:b/>
          <w:bCs/>
          <w:iCs/>
        </w:rPr>
        <w:t xml:space="preserve"> w Templewie</w:t>
      </w:r>
      <w:r w:rsidR="00124B9C">
        <w:rPr>
          <w:b/>
          <w:bCs/>
          <w:iCs/>
        </w:rPr>
        <w:t xml:space="preserve"> na tropie wiedzy</w:t>
      </w:r>
      <w:r>
        <w:rPr>
          <w:b/>
          <w:bCs/>
          <w:iCs/>
        </w:rPr>
        <w:t>”</w:t>
      </w:r>
    </w:p>
    <w:p w:rsidR="00371FA0" w:rsidRDefault="00371FA0" w:rsidP="00371FA0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7D504C">
        <w:rPr>
          <w:rStyle w:val="Pogrubienie"/>
        </w:rPr>
        <w:t xml:space="preserve">współfinansowanym ze środków Europejskiego Funduszu Społecznego </w:t>
      </w:r>
    </w:p>
    <w:p w:rsidR="00371FA0" w:rsidRDefault="00371FA0" w:rsidP="00371FA0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7D504C">
        <w:rPr>
          <w:rStyle w:val="Pogrubienie"/>
        </w:rPr>
        <w:t xml:space="preserve">w ramach Programu Operacyjnego Kapitał Ludzki </w:t>
      </w:r>
    </w:p>
    <w:p w:rsidR="00371FA0" w:rsidRDefault="00371FA0" w:rsidP="00371FA0">
      <w:pPr>
        <w:pStyle w:val="NormalnyWeb"/>
        <w:spacing w:before="0" w:beforeAutospacing="0" w:after="0" w:afterAutospacing="0"/>
        <w:jc w:val="center"/>
        <w:rPr>
          <w:b/>
        </w:rPr>
      </w:pPr>
      <w:r w:rsidRPr="007D504C">
        <w:rPr>
          <w:b/>
        </w:rPr>
        <w:t xml:space="preserve">Priorytet IX Rozwój wykształcenia i kompetencji w regionach, </w:t>
      </w:r>
    </w:p>
    <w:p w:rsidR="00371FA0" w:rsidRDefault="00124B9C" w:rsidP="00124B9C">
      <w:pPr>
        <w:pStyle w:val="NormalnyWeb"/>
        <w:spacing w:before="0" w:beforeAutospacing="0" w:after="0" w:afterAutospacing="0"/>
        <w:jc w:val="center"/>
        <w:rPr>
          <w:shd w:val="clear" w:color="auto" w:fill="F2F2F2"/>
        </w:rPr>
      </w:pPr>
      <w:r>
        <w:rPr>
          <w:b/>
        </w:rPr>
        <w:t>Działanie 9.1</w:t>
      </w:r>
      <w:r w:rsidR="00371FA0" w:rsidRPr="007D504C">
        <w:rPr>
          <w:b/>
        </w:rPr>
        <w:t xml:space="preserve">. </w:t>
      </w:r>
      <w:r>
        <w:rPr>
          <w:b/>
        </w:rPr>
        <w:t>Wyrównywanie szans edukacyjnych i zapewnienie wysokiej jakości usług edukacyjnych świadczonych w systemie oświaty</w:t>
      </w:r>
    </w:p>
    <w:p w:rsidR="00371FA0" w:rsidRPr="00924B0F" w:rsidRDefault="00371FA0" w:rsidP="00371FA0">
      <w:pPr>
        <w:spacing w:before="150" w:after="150" w:line="300" w:lineRule="atLeast"/>
        <w:rPr>
          <w:rFonts w:ascii="Times New Roman" w:hAnsi="Times New Roman"/>
          <w:b/>
          <w:bCs/>
          <w:color w:val="000000"/>
          <w:u w:val="single"/>
        </w:rPr>
      </w:pPr>
      <w:r w:rsidRPr="00924B0F">
        <w:rPr>
          <w:rFonts w:ascii="Times New Roman" w:hAnsi="Times New Roman"/>
          <w:b/>
          <w:bCs/>
          <w:color w:val="000000"/>
        </w:rPr>
        <w:t>I</w:t>
      </w:r>
      <w:r>
        <w:rPr>
          <w:rFonts w:ascii="Times New Roman" w:hAnsi="Times New Roman"/>
          <w:b/>
          <w:bCs/>
          <w:color w:val="000000"/>
        </w:rPr>
        <w:t>.</w:t>
      </w:r>
      <w:r w:rsidRPr="00924B0F">
        <w:rPr>
          <w:rFonts w:ascii="Times New Roman" w:hAnsi="Times New Roman"/>
          <w:b/>
          <w:bCs/>
          <w:color w:val="000000"/>
        </w:rPr>
        <w:t xml:space="preserve">  </w:t>
      </w:r>
      <w:r w:rsidRPr="00924B0F">
        <w:rPr>
          <w:rFonts w:ascii="Times New Roman" w:hAnsi="Times New Roman"/>
          <w:b/>
          <w:bCs/>
          <w:color w:val="000000"/>
          <w:u w:val="single"/>
        </w:rPr>
        <w:t>ZAMAWIAJĄCY:</w:t>
      </w:r>
    </w:p>
    <w:p w:rsidR="00371FA0" w:rsidRDefault="00371FA0" w:rsidP="00371FA0">
      <w:pPr>
        <w:pStyle w:val="Akapitzlist"/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Nazwa i adres zamawiającego</w:t>
      </w:r>
      <w:r w:rsidRPr="007A62BF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7A62BF">
        <w:rPr>
          <w:rFonts w:ascii="Times New Roman" w:hAnsi="Times New Roman"/>
          <w:color w:val="000000"/>
          <w:sz w:val="24"/>
          <w:szCs w:val="24"/>
        </w:rPr>
        <w:t>  Gmin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7A62BF">
        <w:rPr>
          <w:rFonts w:ascii="Times New Roman" w:hAnsi="Times New Roman"/>
          <w:color w:val="000000"/>
          <w:sz w:val="24"/>
          <w:szCs w:val="24"/>
        </w:rPr>
        <w:t xml:space="preserve"> Bledzew</w:t>
      </w:r>
      <w:r>
        <w:rPr>
          <w:rFonts w:ascii="Times New Roman" w:hAnsi="Times New Roman"/>
          <w:color w:val="000000"/>
          <w:sz w:val="24"/>
          <w:szCs w:val="24"/>
        </w:rPr>
        <w:t>/Szkoła Podstawowa w Templewie</w:t>
      </w:r>
      <w:r w:rsidRPr="007A62B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Templewo 65, </w:t>
      </w:r>
      <w:r w:rsidRPr="007A62BF">
        <w:rPr>
          <w:rFonts w:ascii="Times New Roman" w:hAnsi="Times New Roman"/>
          <w:color w:val="000000"/>
          <w:sz w:val="24"/>
          <w:szCs w:val="24"/>
        </w:rPr>
        <w:t xml:space="preserve"> 66-350 Bledzew, woj. lubuskie, tel. 95 74</w:t>
      </w:r>
      <w:r>
        <w:rPr>
          <w:rFonts w:ascii="Times New Roman" w:hAnsi="Times New Roman"/>
          <w:color w:val="000000"/>
          <w:sz w:val="24"/>
          <w:szCs w:val="24"/>
        </w:rPr>
        <w:t>29915</w:t>
      </w:r>
    </w:p>
    <w:p w:rsidR="00371FA0" w:rsidRPr="007A62BF" w:rsidRDefault="00371FA0" w:rsidP="00371FA0">
      <w:pPr>
        <w:pStyle w:val="Akapitzlist"/>
        <w:numPr>
          <w:ilvl w:val="0"/>
          <w:numId w:val="1"/>
        </w:numPr>
        <w:spacing w:after="0" w:line="300" w:lineRule="atLeast"/>
        <w:rPr>
          <w:rFonts w:ascii="Times New Roman" w:hAnsi="Times New Roman"/>
          <w:color w:val="000000"/>
          <w:sz w:val="24"/>
          <w:szCs w:val="24"/>
        </w:rPr>
      </w:pPr>
      <w:r w:rsidRPr="007A62BF">
        <w:rPr>
          <w:rFonts w:ascii="Times New Roman" w:hAnsi="Times New Roman"/>
          <w:b/>
          <w:bCs/>
          <w:color w:val="000000"/>
          <w:sz w:val="24"/>
          <w:szCs w:val="24"/>
        </w:rPr>
        <w:t>Adres strony internetowej zamawiającego:</w:t>
      </w:r>
      <w:r w:rsidRPr="007A62BF">
        <w:rPr>
          <w:rFonts w:ascii="Times New Roman" w:hAnsi="Times New Roman"/>
          <w:color w:val="000000"/>
          <w:sz w:val="24"/>
          <w:szCs w:val="24"/>
        </w:rPr>
        <w:t> </w:t>
      </w:r>
      <w:hyperlink r:id="rId7" w:history="1">
        <w:r w:rsidRPr="000A0854">
          <w:rPr>
            <w:rStyle w:val="Hipercze"/>
            <w:rFonts w:ascii="Times New Roman" w:hAnsi="Times New Roman"/>
          </w:rPr>
          <w:t>www.bledzew.pl</w:t>
        </w:r>
      </w:hyperlink>
      <w:r>
        <w:rPr>
          <w:rFonts w:ascii="Times New Roman" w:hAnsi="Times New Roman"/>
        </w:rPr>
        <w:t xml:space="preserve">, </w:t>
      </w:r>
      <w:hyperlink r:id="rId8" w:history="1">
        <w:r w:rsidRPr="00B8372E">
          <w:rPr>
            <w:rStyle w:val="Hipercze"/>
            <w:rFonts w:ascii="Times New Roman" w:hAnsi="Times New Roman"/>
          </w:rPr>
          <w:t>www.sptemplewo.eu</w:t>
        </w:r>
      </w:hyperlink>
      <w:r>
        <w:rPr>
          <w:rFonts w:ascii="Times New Roman" w:hAnsi="Times New Roman"/>
        </w:rPr>
        <w:t xml:space="preserve"> </w:t>
      </w:r>
    </w:p>
    <w:p w:rsidR="00371FA0" w:rsidRDefault="00371FA0" w:rsidP="00371FA0">
      <w:pPr>
        <w:spacing w:after="0" w:line="300" w:lineRule="atLeast"/>
        <w:jc w:val="both"/>
        <w:rPr>
          <w:rFonts w:ascii="Times New Roman" w:hAnsi="Times New Roman"/>
          <w:b/>
          <w:bCs/>
          <w:color w:val="000000"/>
        </w:rPr>
      </w:pPr>
    </w:p>
    <w:p w:rsidR="00371FA0" w:rsidRPr="00697475" w:rsidRDefault="00371FA0" w:rsidP="00371FA0">
      <w:pPr>
        <w:spacing w:after="0" w:line="300" w:lineRule="atLeast"/>
        <w:rPr>
          <w:rFonts w:ascii="Times New Roman" w:hAnsi="Times New Roman"/>
          <w:color w:val="000000"/>
          <w:u w:val="single"/>
        </w:rPr>
      </w:pPr>
      <w:r w:rsidRPr="00E32A9A">
        <w:rPr>
          <w:rFonts w:ascii="Times New Roman" w:hAnsi="Times New Roman"/>
          <w:b/>
          <w:bCs/>
          <w:color w:val="000000"/>
        </w:rPr>
        <w:t>II.</w:t>
      </w:r>
      <w:r>
        <w:rPr>
          <w:rFonts w:ascii="Times New Roman" w:hAnsi="Times New Roman"/>
          <w:b/>
          <w:bCs/>
          <w:color w:val="000000"/>
        </w:rPr>
        <w:t xml:space="preserve">  </w:t>
      </w:r>
      <w:r w:rsidRPr="00697475">
        <w:rPr>
          <w:rFonts w:ascii="Times New Roman" w:hAnsi="Times New Roman"/>
          <w:b/>
          <w:bCs/>
          <w:color w:val="000000"/>
          <w:u w:val="single"/>
        </w:rPr>
        <w:t>OKREŚLENIE PRZEDMIOTU ZAMÓWIENIA</w:t>
      </w:r>
    </w:p>
    <w:p w:rsidR="00371FA0" w:rsidRDefault="00371FA0" w:rsidP="00371FA0">
      <w:pPr>
        <w:pStyle w:val="NormalnyWeb"/>
        <w:numPr>
          <w:ilvl w:val="0"/>
          <w:numId w:val="5"/>
        </w:numPr>
        <w:spacing w:before="0" w:beforeAutospacing="0" w:after="0" w:afterAutospacing="0" w:line="300" w:lineRule="atLeast"/>
        <w:ind w:left="426"/>
        <w:jc w:val="both"/>
        <w:rPr>
          <w:color w:val="000000"/>
        </w:rPr>
      </w:pPr>
      <w:r w:rsidRPr="00924B0F">
        <w:rPr>
          <w:b/>
          <w:bCs/>
          <w:color w:val="000000"/>
        </w:rPr>
        <w:t>Nazwa nadana zamówieniu przez zamawiającego:</w:t>
      </w:r>
      <w:r w:rsidRPr="00924B0F">
        <w:rPr>
          <w:color w:val="000000"/>
        </w:rPr>
        <w:t> </w:t>
      </w:r>
      <w:r w:rsidRPr="00924B0F">
        <w:rPr>
          <w:bCs/>
          <w:color w:val="000000"/>
        </w:rPr>
        <w:t xml:space="preserve">Nabór personelu </w:t>
      </w:r>
      <w:r>
        <w:rPr>
          <w:bCs/>
          <w:color w:val="000000"/>
        </w:rPr>
        <w:t xml:space="preserve">do </w:t>
      </w:r>
      <w:r w:rsidRPr="00924B0F">
        <w:rPr>
          <w:bCs/>
          <w:color w:val="000000"/>
        </w:rPr>
        <w:t>zarządza</w:t>
      </w:r>
      <w:r>
        <w:rPr>
          <w:bCs/>
          <w:color w:val="000000"/>
        </w:rPr>
        <w:t xml:space="preserve">nia </w:t>
      </w:r>
      <w:r w:rsidRPr="00924B0F">
        <w:rPr>
          <w:bCs/>
          <w:color w:val="000000"/>
        </w:rPr>
        <w:t xml:space="preserve">projektem oraz do prowadzenia zajęć dodatkowych w ramach projektu pn. </w:t>
      </w:r>
      <w:r w:rsidRPr="00924B0F">
        <w:t>"</w:t>
      </w:r>
      <w:r w:rsidR="00124B9C">
        <w:rPr>
          <w:bCs/>
          <w:iCs/>
        </w:rPr>
        <w:t xml:space="preserve">SP </w:t>
      </w:r>
      <w:r w:rsidRPr="00371FA0">
        <w:rPr>
          <w:bCs/>
          <w:iCs/>
        </w:rPr>
        <w:t>w Templewie</w:t>
      </w:r>
      <w:r w:rsidR="00124B9C">
        <w:rPr>
          <w:bCs/>
          <w:iCs/>
        </w:rPr>
        <w:t xml:space="preserve"> na tropie wiedzy</w:t>
      </w:r>
      <w:r w:rsidRPr="00924B0F">
        <w:rPr>
          <w:bCs/>
          <w:iCs/>
        </w:rPr>
        <w:t xml:space="preserve">”, realizowanego przez Szkołę Podstawowej w </w:t>
      </w:r>
      <w:r>
        <w:rPr>
          <w:bCs/>
          <w:iCs/>
        </w:rPr>
        <w:t>Templ</w:t>
      </w:r>
      <w:r w:rsidRPr="00924B0F">
        <w:rPr>
          <w:bCs/>
          <w:iCs/>
        </w:rPr>
        <w:t>ewie.</w:t>
      </w:r>
    </w:p>
    <w:p w:rsidR="00371FA0" w:rsidRDefault="00371FA0" w:rsidP="00371FA0">
      <w:pPr>
        <w:pStyle w:val="NormalnyWeb"/>
        <w:numPr>
          <w:ilvl w:val="0"/>
          <w:numId w:val="5"/>
        </w:numPr>
        <w:spacing w:before="0" w:beforeAutospacing="0" w:after="0" w:afterAutospacing="0" w:line="300" w:lineRule="atLeast"/>
        <w:ind w:left="426"/>
        <w:rPr>
          <w:color w:val="000000"/>
        </w:rPr>
      </w:pPr>
      <w:r w:rsidRPr="00924B0F">
        <w:rPr>
          <w:b/>
          <w:bCs/>
          <w:color w:val="000000"/>
        </w:rPr>
        <w:t>Rodzaj zamówienia:</w:t>
      </w:r>
      <w:r w:rsidRPr="00924B0F">
        <w:rPr>
          <w:color w:val="000000"/>
        </w:rPr>
        <w:t> usługi.</w:t>
      </w:r>
    </w:p>
    <w:p w:rsidR="00371FA0" w:rsidRPr="00924B0F" w:rsidRDefault="00371FA0" w:rsidP="00371FA0">
      <w:pPr>
        <w:pStyle w:val="NormalnyWeb"/>
        <w:numPr>
          <w:ilvl w:val="0"/>
          <w:numId w:val="5"/>
        </w:numPr>
        <w:spacing w:before="0" w:beforeAutospacing="0" w:after="0" w:afterAutospacing="0" w:line="300" w:lineRule="atLeast"/>
        <w:ind w:left="426"/>
        <w:rPr>
          <w:color w:val="000000"/>
        </w:rPr>
      </w:pPr>
      <w:r w:rsidRPr="00924B0F">
        <w:rPr>
          <w:b/>
          <w:bCs/>
          <w:color w:val="000000"/>
        </w:rPr>
        <w:t>Określenie przedmiotu oraz wielkości lub zakresu zamówienia:</w:t>
      </w:r>
      <w:r w:rsidRPr="00924B0F">
        <w:rPr>
          <w:color w:val="000000"/>
        </w:rPr>
        <w:t> </w:t>
      </w:r>
    </w:p>
    <w:p w:rsidR="00371FA0" w:rsidRPr="00124B9C" w:rsidRDefault="00371FA0" w:rsidP="00371FA0">
      <w:pPr>
        <w:pStyle w:val="Akapitzlist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shd w:val="clear" w:color="auto" w:fill="F2F2F2"/>
        </w:rPr>
      </w:pPr>
      <w:r w:rsidRPr="00124B9C">
        <w:rPr>
          <w:rFonts w:ascii="Times New Roman" w:hAnsi="Times New Roman"/>
          <w:sz w:val="24"/>
          <w:szCs w:val="24"/>
        </w:rPr>
        <w:t xml:space="preserve">Przedmiotem niniejszego zamówienia jest nabór personelu do </w:t>
      </w:r>
      <w:r w:rsidRPr="00124B9C">
        <w:rPr>
          <w:rFonts w:ascii="Times New Roman" w:hAnsi="Times New Roman"/>
          <w:bCs/>
          <w:color w:val="000000"/>
          <w:sz w:val="24"/>
          <w:szCs w:val="24"/>
        </w:rPr>
        <w:t>zarządzania projektem oraz do prowadzenia zajęć</w:t>
      </w:r>
      <w:r w:rsidRPr="00124B9C">
        <w:rPr>
          <w:bCs/>
          <w:color w:val="000000"/>
        </w:rPr>
        <w:t xml:space="preserve"> </w:t>
      </w:r>
      <w:r w:rsidRPr="00124B9C">
        <w:rPr>
          <w:rFonts w:ascii="Times New Roman" w:hAnsi="Times New Roman"/>
          <w:bCs/>
          <w:color w:val="000000"/>
          <w:sz w:val="24"/>
          <w:szCs w:val="24"/>
        </w:rPr>
        <w:t xml:space="preserve">dodatkowych w ramach projektu pn.  </w:t>
      </w:r>
      <w:r w:rsidRPr="00124B9C">
        <w:rPr>
          <w:rFonts w:ascii="Times New Roman" w:hAnsi="Times New Roman"/>
          <w:bCs/>
          <w:color w:val="000000"/>
          <w:sz w:val="24"/>
          <w:szCs w:val="24"/>
        </w:rPr>
        <w:br/>
      </w:r>
      <w:r w:rsidRPr="00124B9C">
        <w:rPr>
          <w:rFonts w:asciiTheme="minorHAnsi" w:hAnsiTheme="minorHAnsi" w:cstheme="minorHAnsi"/>
          <w:sz w:val="24"/>
          <w:szCs w:val="24"/>
        </w:rPr>
        <w:t>"</w:t>
      </w:r>
      <w:r w:rsidR="00124B9C" w:rsidRPr="00124B9C">
        <w:rPr>
          <w:rFonts w:asciiTheme="minorHAnsi" w:hAnsiTheme="minorHAnsi" w:cstheme="minorHAnsi"/>
          <w:bCs/>
          <w:iCs/>
        </w:rPr>
        <w:t xml:space="preserve">SP </w:t>
      </w:r>
      <w:r w:rsidRPr="00124B9C">
        <w:rPr>
          <w:rFonts w:asciiTheme="minorHAnsi" w:hAnsiTheme="minorHAnsi" w:cstheme="minorHAnsi"/>
          <w:bCs/>
          <w:iCs/>
        </w:rPr>
        <w:t>w Templewie</w:t>
      </w:r>
      <w:r w:rsidR="00124B9C" w:rsidRPr="00124B9C">
        <w:rPr>
          <w:rFonts w:asciiTheme="minorHAnsi" w:hAnsiTheme="minorHAnsi" w:cstheme="minorHAnsi"/>
          <w:bCs/>
          <w:iCs/>
        </w:rPr>
        <w:t xml:space="preserve"> na tropie wiedzy </w:t>
      </w:r>
      <w:r w:rsidRPr="00124B9C">
        <w:rPr>
          <w:rFonts w:ascii="Times New Roman" w:hAnsi="Times New Roman"/>
          <w:bCs/>
          <w:iCs/>
        </w:rPr>
        <w:t xml:space="preserve">”, realizowanego przez Szkołę Podstawowej </w:t>
      </w:r>
      <w:r w:rsidRPr="00124B9C">
        <w:rPr>
          <w:rFonts w:ascii="Times New Roman" w:hAnsi="Times New Roman"/>
          <w:bCs/>
          <w:iCs/>
        </w:rPr>
        <w:br/>
        <w:t xml:space="preserve">w Templewie, </w:t>
      </w:r>
      <w:r w:rsidRPr="00124B9C">
        <w:rPr>
          <w:rFonts w:ascii="Times New Roman" w:hAnsi="Times New Roman"/>
          <w:sz w:val="24"/>
          <w:szCs w:val="24"/>
        </w:rPr>
        <w:t xml:space="preserve">współfinansowanego przez Unię Europejską w ramach Programu Operacyjnego Kapitał Ludzki - Priorytet IX Rozwój wykształcenia i kompetencji w regionach, </w:t>
      </w:r>
      <w:r w:rsidR="00124B9C" w:rsidRPr="00124B9C">
        <w:rPr>
          <w:rFonts w:ascii="Times New Roman" w:hAnsi="Times New Roman"/>
          <w:sz w:val="24"/>
          <w:szCs w:val="24"/>
        </w:rPr>
        <w:t>Działanie 9.1</w:t>
      </w:r>
      <w:r w:rsidRPr="00124B9C">
        <w:rPr>
          <w:rFonts w:ascii="Times New Roman" w:hAnsi="Times New Roman"/>
          <w:sz w:val="24"/>
          <w:szCs w:val="24"/>
        </w:rPr>
        <w:t xml:space="preserve">. </w:t>
      </w:r>
      <w:r w:rsidR="00124B9C" w:rsidRPr="00124B9C">
        <w:t>Wyrównywanie szans edukacyjnych i zapewnienie wysokiej jakości usług edukacyjnych świadczonych w systemie oświaty</w:t>
      </w:r>
      <w:r w:rsidR="00124B9C">
        <w:t>.</w:t>
      </w:r>
      <w:r w:rsidR="00124B9C" w:rsidRPr="00124B9C">
        <w:rPr>
          <w:rFonts w:ascii="Times New Roman" w:hAnsi="Times New Roman"/>
          <w:sz w:val="24"/>
          <w:szCs w:val="24"/>
        </w:rPr>
        <w:t xml:space="preserve"> </w:t>
      </w:r>
      <w:r w:rsidRPr="00124B9C">
        <w:rPr>
          <w:rFonts w:ascii="Times New Roman" w:hAnsi="Times New Roman"/>
          <w:sz w:val="24"/>
          <w:szCs w:val="24"/>
        </w:rPr>
        <w:t>Wykonawca będzie realizował zamówienie zgodnie ze złożonym przez Zamawiającego wnioskiem</w:t>
      </w:r>
      <w:r w:rsidRPr="00124B9C">
        <w:rPr>
          <w:rFonts w:ascii="Times New Roman" w:hAnsi="Times New Roman"/>
          <w:sz w:val="24"/>
          <w:szCs w:val="24"/>
          <w:shd w:val="clear" w:color="auto" w:fill="F2F2F2"/>
        </w:rPr>
        <w:t>.</w:t>
      </w:r>
    </w:p>
    <w:p w:rsidR="00371FA0" w:rsidRDefault="00371FA0" w:rsidP="00371FA0">
      <w:pPr>
        <w:pStyle w:val="Akapitzlist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5E1D30">
        <w:rPr>
          <w:rFonts w:ascii="Times New Roman" w:hAnsi="Times New Roman"/>
          <w:sz w:val="24"/>
          <w:szCs w:val="24"/>
        </w:rPr>
        <w:t>Zajęcia w ramach projektu prowadzone będą</w:t>
      </w:r>
      <w:r>
        <w:rPr>
          <w:rFonts w:ascii="Times New Roman" w:hAnsi="Times New Roman"/>
          <w:sz w:val="24"/>
          <w:szCs w:val="24"/>
        </w:rPr>
        <w:t xml:space="preserve"> w</w:t>
      </w:r>
      <w:r w:rsidRPr="005E1D30">
        <w:rPr>
          <w:rFonts w:ascii="Times New Roman" w:hAnsi="Times New Roman"/>
          <w:sz w:val="24"/>
          <w:szCs w:val="24"/>
        </w:rPr>
        <w:t xml:space="preserve"> Szko</w:t>
      </w:r>
      <w:r>
        <w:rPr>
          <w:rFonts w:ascii="Times New Roman" w:hAnsi="Times New Roman"/>
          <w:sz w:val="24"/>
          <w:szCs w:val="24"/>
        </w:rPr>
        <w:t>le</w:t>
      </w:r>
      <w:r w:rsidRPr="005E1D30">
        <w:rPr>
          <w:rFonts w:ascii="Times New Roman" w:hAnsi="Times New Roman"/>
          <w:sz w:val="24"/>
          <w:szCs w:val="24"/>
        </w:rPr>
        <w:t xml:space="preserve"> Podstawow</w:t>
      </w:r>
      <w:r>
        <w:rPr>
          <w:rFonts w:ascii="Times New Roman" w:hAnsi="Times New Roman"/>
          <w:sz w:val="24"/>
          <w:szCs w:val="24"/>
        </w:rPr>
        <w:t xml:space="preserve">ej </w:t>
      </w:r>
      <w:r>
        <w:rPr>
          <w:rFonts w:ascii="Times New Roman" w:hAnsi="Times New Roman"/>
          <w:sz w:val="24"/>
          <w:szCs w:val="24"/>
        </w:rPr>
        <w:br/>
        <w:t>w Templewie, Templewo 65</w:t>
      </w:r>
      <w:r w:rsidRPr="005E1D30">
        <w:rPr>
          <w:rFonts w:ascii="Times New Roman" w:hAnsi="Times New Roman"/>
          <w:sz w:val="24"/>
          <w:szCs w:val="24"/>
        </w:rPr>
        <w:t>, 66-350 Bledzew</w:t>
      </w:r>
      <w:r>
        <w:rPr>
          <w:rFonts w:ascii="Times New Roman" w:hAnsi="Times New Roman"/>
          <w:sz w:val="24"/>
          <w:szCs w:val="24"/>
        </w:rPr>
        <w:t xml:space="preserve"> - zwanej dalej SP </w:t>
      </w:r>
      <w:r w:rsidR="00124B9C">
        <w:rPr>
          <w:rFonts w:ascii="Times New Roman" w:hAnsi="Times New Roman"/>
          <w:sz w:val="24"/>
          <w:szCs w:val="24"/>
        </w:rPr>
        <w:t>w Templewie</w:t>
      </w:r>
      <w:r>
        <w:rPr>
          <w:rFonts w:ascii="Times New Roman" w:hAnsi="Times New Roman"/>
          <w:sz w:val="24"/>
          <w:szCs w:val="24"/>
        </w:rPr>
        <w:t>.</w:t>
      </w:r>
    </w:p>
    <w:p w:rsidR="00371FA0" w:rsidRPr="00852D31" w:rsidRDefault="00371FA0" w:rsidP="00371FA0">
      <w:pPr>
        <w:pStyle w:val="Akapitzlist"/>
        <w:numPr>
          <w:ilvl w:val="0"/>
          <w:numId w:val="2"/>
        </w:numPr>
        <w:spacing w:after="0" w:line="240" w:lineRule="auto"/>
        <w:ind w:left="1134" w:hanging="283"/>
        <w:jc w:val="both"/>
      </w:pPr>
      <w:r w:rsidRPr="00852D31">
        <w:rPr>
          <w:rFonts w:ascii="Times New Roman" w:hAnsi="Times New Roman"/>
          <w:sz w:val="24"/>
          <w:szCs w:val="24"/>
        </w:rPr>
        <w:t xml:space="preserve">Wszystkie zajęcia odbywać się będą w dni nauki szkolnej po </w:t>
      </w:r>
      <w:r w:rsidR="00124B9C">
        <w:rPr>
          <w:rFonts w:ascii="Times New Roman" w:hAnsi="Times New Roman"/>
          <w:sz w:val="24"/>
          <w:szCs w:val="24"/>
        </w:rPr>
        <w:t>ustaleniu planu lekcji.</w:t>
      </w:r>
    </w:p>
    <w:p w:rsidR="00371FA0" w:rsidRPr="00852D31" w:rsidRDefault="00371FA0" w:rsidP="00371FA0">
      <w:pPr>
        <w:pStyle w:val="Akapitzlist"/>
        <w:numPr>
          <w:ilvl w:val="0"/>
          <w:numId w:val="2"/>
        </w:numPr>
        <w:spacing w:after="0" w:line="240" w:lineRule="auto"/>
        <w:ind w:left="1134" w:hanging="283"/>
        <w:jc w:val="both"/>
      </w:pPr>
      <w:r w:rsidRPr="00852D31">
        <w:rPr>
          <w:rFonts w:ascii="Times New Roman" w:hAnsi="Times New Roman"/>
          <w:sz w:val="24"/>
          <w:szCs w:val="24"/>
        </w:rPr>
        <w:t xml:space="preserve">Zamawiający zapewni bezpłatny dostęp do sal, w których prowadzone będą zajęcia. </w:t>
      </w:r>
    </w:p>
    <w:p w:rsidR="00371FA0" w:rsidRPr="00852D31" w:rsidRDefault="00371FA0" w:rsidP="00371FA0">
      <w:pPr>
        <w:pStyle w:val="Akapitzlist"/>
        <w:numPr>
          <w:ilvl w:val="0"/>
          <w:numId w:val="2"/>
        </w:numPr>
        <w:spacing w:after="0" w:line="240" w:lineRule="auto"/>
        <w:ind w:left="1134" w:hanging="283"/>
        <w:jc w:val="both"/>
      </w:pPr>
      <w:r w:rsidRPr="00852D31">
        <w:rPr>
          <w:rFonts w:ascii="Times New Roman" w:hAnsi="Times New Roman"/>
          <w:sz w:val="24"/>
          <w:szCs w:val="24"/>
        </w:rPr>
        <w:t xml:space="preserve">Wykonawca zapewni osiągnięcie docelowych wskaźników projektu określonych we wniosku o dofinansowanie we wskazanych </w:t>
      </w:r>
      <w:r>
        <w:rPr>
          <w:rFonts w:ascii="Times New Roman" w:hAnsi="Times New Roman"/>
          <w:sz w:val="24"/>
          <w:szCs w:val="24"/>
        </w:rPr>
        <w:t>zadaniach.</w:t>
      </w:r>
    </w:p>
    <w:p w:rsidR="00371FA0" w:rsidRPr="00343358" w:rsidRDefault="00371FA0" w:rsidP="00371FA0">
      <w:pPr>
        <w:pStyle w:val="Akapitzlist"/>
        <w:numPr>
          <w:ilvl w:val="0"/>
          <w:numId w:val="2"/>
        </w:numPr>
        <w:spacing w:after="0" w:line="240" w:lineRule="auto"/>
        <w:ind w:left="1134" w:hanging="283"/>
        <w:jc w:val="both"/>
      </w:pPr>
      <w:r w:rsidRPr="00852D31">
        <w:rPr>
          <w:rFonts w:ascii="Times New Roman" w:hAnsi="Times New Roman"/>
          <w:sz w:val="24"/>
          <w:szCs w:val="24"/>
        </w:rPr>
        <w:t xml:space="preserve">Osoby </w:t>
      </w:r>
      <w:r>
        <w:rPr>
          <w:rFonts w:ascii="Times New Roman" w:hAnsi="Times New Roman"/>
          <w:sz w:val="24"/>
          <w:szCs w:val="24"/>
        </w:rPr>
        <w:t xml:space="preserve">zarządzające projektem oraz </w:t>
      </w:r>
      <w:r w:rsidRPr="00852D31">
        <w:rPr>
          <w:rFonts w:ascii="Times New Roman" w:hAnsi="Times New Roman"/>
          <w:sz w:val="24"/>
          <w:szCs w:val="24"/>
        </w:rPr>
        <w:t xml:space="preserve">prowadzące zajęcia prowadzić będą dokumentację </w:t>
      </w:r>
      <w:r>
        <w:rPr>
          <w:rFonts w:ascii="Times New Roman" w:hAnsi="Times New Roman"/>
          <w:sz w:val="24"/>
          <w:szCs w:val="24"/>
        </w:rPr>
        <w:t xml:space="preserve">projektu/zajęć. </w:t>
      </w:r>
    </w:p>
    <w:p w:rsidR="00371FA0" w:rsidRDefault="00371FA0" w:rsidP="00371FA0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FA0" w:rsidRDefault="00371FA0" w:rsidP="00371FA0">
      <w:pPr>
        <w:pStyle w:val="Akapitzlist"/>
        <w:spacing w:after="0" w:line="240" w:lineRule="auto"/>
        <w:jc w:val="both"/>
      </w:pPr>
    </w:p>
    <w:p w:rsidR="00124B9C" w:rsidRPr="00852D31" w:rsidRDefault="00124B9C" w:rsidP="00371FA0">
      <w:pPr>
        <w:pStyle w:val="Akapitzlist"/>
        <w:spacing w:after="0" w:line="240" w:lineRule="auto"/>
        <w:jc w:val="both"/>
      </w:pPr>
    </w:p>
    <w:p w:rsidR="00371FA0" w:rsidRPr="00E32A9A" w:rsidRDefault="00371FA0" w:rsidP="00371FA0">
      <w:pPr>
        <w:pStyle w:val="Akapitzlist"/>
        <w:spacing w:before="150" w:after="150" w:line="300" w:lineRule="atLeast"/>
        <w:ind w:left="0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E32A9A">
        <w:rPr>
          <w:rFonts w:ascii="Times New Roman" w:hAnsi="Times New Roman"/>
          <w:b/>
          <w:bCs/>
          <w:color w:val="000000"/>
        </w:rPr>
        <w:lastRenderedPageBreak/>
        <w:t>III</w:t>
      </w:r>
      <w:r>
        <w:rPr>
          <w:rFonts w:ascii="Times New Roman" w:hAnsi="Times New Roman"/>
          <w:b/>
          <w:bCs/>
          <w:color w:val="000000"/>
        </w:rPr>
        <w:t>.</w:t>
      </w:r>
      <w:r w:rsidRPr="00E32A9A">
        <w:rPr>
          <w:rFonts w:ascii="Times New Roman" w:hAnsi="Times New Roman"/>
          <w:b/>
          <w:bCs/>
          <w:color w:val="000000"/>
        </w:rPr>
        <w:t xml:space="preserve">  </w:t>
      </w:r>
      <w:r w:rsidRPr="00E32A9A">
        <w:rPr>
          <w:rFonts w:ascii="Times New Roman" w:hAnsi="Times New Roman"/>
          <w:b/>
          <w:bCs/>
          <w:color w:val="000000"/>
          <w:u w:val="single"/>
        </w:rPr>
        <w:t>WYMAGANIA NIEZBĘDNE:</w:t>
      </w:r>
    </w:p>
    <w:p w:rsidR="00371FA0" w:rsidRPr="00054BF2" w:rsidRDefault="00371FA0" w:rsidP="00371FA0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054BF2">
        <w:rPr>
          <w:rStyle w:val="Pogrubienie"/>
          <w:rFonts w:ascii="Times New Roman" w:hAnsi="Times New Roman"/>
          <w:sz w:val="24"/>
          <w:szCs w:val="24"/>
          <w:u w:val="single"/>
        </w:rPr>
        <w:t xml:space="preserve"> Oczekiwania wobec kandydata na koordynatora projektu:</w:t>
      </w:r>
    </w:p>
    <w:p w:rsidR="00371FA0" w:rsidRPr="00054BF2" w:rsidRDefault="00371FA0" w:rsidP="00371FA0">
      <w:pPr>
        <w:pStyle w:val="NormalnyWeb"/>
        <w:numPr>
          <w:ilvl w:val="0"/>
          <w:numId w:val="6"/>
        </w:numPr>
        <w:spacing w:before="0" w:beforeAutospacing="0" w:after="0" w:afterAutospacing="0"/>
      </w:pPr>
      <w:r w:rsidRPr="00054BF2">
        <w:t xml:space="preserve">wykształcenie </w:t>
      </w:r>
      <w:r w:rsidR="00F85C8E">
        <w:t>minimum średnie</w:t>
      </w:r>
      <w:r w:rsidRPr="00054BF2">
        <w:t>,</w:t>
      </w:r>
    </w:p>
    <w:p w:rsidR="00371FA0" w:rsidRDefault="00371FA0" w:rsidP="00371FA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</w:t>
      </w:r>
      <w:r w:rsidRPr="008E5E06">
        <w:rPr>
          <w:rFonts w:ascii="Times New Roman" w:hAnsi="Times New Roman"/>
          <w:color w:val="000000"/>
          <w:sz w:val="24"/>
          <w:szCs w:val="24"/>
        </w:rPr>
        <w:t>kończone kursy i szkolenia poświadczone odpowiednimi certyfikatami z zakresu realizacji i rozliczani</w:t>
      </w:r>
      <w:r w:rsidR="00F85C8E">
        <w:rPr>
          <w:rFonts w:ascii="Times New Roman" w:hAnsi="Times New Roman"/>
          <w:color w:val="000000"/>
          <w:sz w:val="24"/>
          <w:szCs w:val="24"/>
        </w:rPr>
        <w:t>a projektów finansowanych z EFS lub/i</w:t>
      </w:r>
    </w:p>
    <w:p w:rsidR="00371FA0" w:rsidRPr="008E5E06" w:rsidRDefault="00371FA0" w:rsidP="00371FA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</w:t>
      </w:r>
      <w:r w:rsidR="00124B9C">
        <w:rPr>
          <w:rFonts w:ascii="Times New Roman" w:hAnsi="Times New Roman"/>
          <w:color w:val="000000"/>
          <w:sz w:val="24"/>
          <w:szCs w:val="24"/>
        </w:rPr>
        <w:t>dział w przynajmniej 2 projektach finansowanych</w:t>
      </w:r>
      <w:r w:rsidRPr="008E5E06">
        <w:rPr>
          <w:rFonts w:ascii="Times New Roman" w:hAnsi="Times New Roman"/>
          <w:color w:val="000000"/>
          <w:sz w:val="24"/>
          <w:szCs w:val="24"/>
        </w:rPr>
        <w:t xml:space="preserve"> ze środków</w:t>
      </w:r>
      <w:r w:rsidR="00124B9C">
        <w:rPr>
          <w:rFonts w:ascii="Times New Roman" w:hAnsi="Times New Roman"/>
          <w:color w:val="000000"/>
          <w:sz w:val="24"/>
          <w:szCs w:val="24"/>
        </w:rPr>
        <w:t xml:space="preserve"> Unii Europejskiej, realizowanych</w:t>
      </w:r>
      <w:r w:rsidRPr="008E5E06">
        <w:rPr>
          <w:rFonts w:ascii="Times New Roman" w:hAnsi="Times New Roman"/>
          <w:color w:val="000000"/>
          <w:sz w:val="24"/>
          <w:szCs w:val="24"/>
        </w:rPr>
        <w:t xml:space="preserve"> w ramach POKL na stanowisku kierownika </w:t>
      </w:r>
      <w:r w:rsidR="00F85C8E">
        <w:rPr>
          <w:rFonts w:ascii="Times New Roman" w:hAnsi="Times New Roman"/>
          <w:color w:val="000000"/>
          <w:sz w:val="24"/>
          <w:szCs w:val="24"/>
        </w:rPr>
        <w:t xml:space="preserve">lub/i </w:t>
      </w:r>
      <w:r w:rsidRPr="008E5E06">
        <w:rPr>
          <w:rFonts w:ascii="Times New Roman" w:hAnsi="Times New Roman"/>
          <w:color w:val="000000"/>
          <w:sz w:val="24"/>
          <w:szCs w:val="24"/>
        </w:rPr>
        <w:t>koordynatora projektu rozliczonego z sukcesem,</w:t>
      </w:r>
    </w:p>
    <w:p w:rsidR="00371FA0" w:rsidRPr="006C41FA" w:rsidRDefault="00371FA0" w:rsidP="00371FA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Pr="008E5E06">
        <w:rPr>
          <w:rFonts w:ascii="Times New Roman" w:hAnsi="Times New Roman"/>
          <w:color w:val="000000"/>
          <w:sz w:val="24"/>
          <w:szCs w:val="24"/>
        </w:rPr>
        <w:t>najomość Wytycznych w zakresie kwalifikowania wydatków w ramach POKL, Zasad finansowania POKL, Zasad systemu sprawozdawczości POKL, Zasad równości szans kobiet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5E06">
        <w:rPr>
          <w:rFonts w:ascii="Times New Roman" w:hAnsi="Times New Roman"/>
          <w:color w:val="000000"/>
          <w:sz w:val="24"/>
          <w:szCs w:val="24"/>
        </w:rPr>
        <w:t>i mężczyzn w projektach POKL,</w:t>
      </w:r>
    </w:p>
    <w:p w:rsidR="00371FA0" w:rsidRPr="00054BF2" w:rsidRDefault="00371FA0" w:rsidP="00371FA0">
      <w:pPr>
        <w:pStyle w:val="NormalnyWeb"/>
        <w:numPr>
          <w:ilvl w:val="0"/>
          <w:numId w:val="6"/>
        </w:numPr>
        <w:spacing w:before="0" w:beforeAutospacing="0" w:after="0" w:afterAutospacing="0"/>
      </w:pPr>
      <w:r w:rsidRPr="00054BF2">
        <w:t>znajomość pakietu MS Office,</w:t>
      </w:r>
    </w:p>
    <w:p w:rsidR="00371FA0" w:rsidRPr="00054BF2" w:rsidRDefault="00371FA0" w:rsidP="00371FA0">
      <w:pPr>
        <w:pStyle w:val="NormalnyWeb"/>
        <w:numPr>
          <w:ilvl w:val="0"/>
          <w:numId w:val="6"/>
        </w:numPr>
        <w:spacing w:before="0" w:beforeAutospacing="0" w:after="0" w:afterAutospacing="0"/>
      </w:pPr>
      <w:r w:rsidRPr="00054BF2">
        <w:t>umiejętność komunikacji interpersonalnej w pracy zawodowej,</w:t>
      </w:r>
    </w:p>
    <w:p w:rsidR="00371FA0" w:rsidRPr="008E5E06" w:rsidRDefault="00371FA0" w:rsidP="00371FA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</w:t>
      </w:r>
      <w:r w:rsidRPr="008E5E06">
        <w:rPr>
          <w:rFonts w:ascii="Times New Roman" w:hAnsi="Times New Roman"/>
          <w:color w:val="000000"/>
          <w:sz w:val="24"/>
          <w:szCs w:val="24"/>
        </w:rPr>
        <w:t>ardzo dobra obsługa komputera i systemów informatycznych,</w:t>
      </w:r>
    </w:p>
    <w:p w:rsidR="00371FA0" w:rsidRPr="008E5E06" w:rsidRDefault="00371FA0" w:rsidP="00371FA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Pr="008E5E06">
        <w:rPr>
          <w:rFonts w:ascii="Times New Roman" w:hAnsi="Times New Roman"/>
          <w:color w:val="000000"/>
          <w:sz w:val="24"/>
          <w:szCs w:val="24"/>
        </w:rPr>
        <w:t>orzystanie z pełni praw publicznych, niekaralność sądowa za umyślne przestępstwo</w:t>
      </w:r>
    </w:p>
    <w:p w:rsidR="00371FA0" w:rsidRDefault="00371FA0" w:rsidP="00371FA0">
      <w:pPr>
        <w:pStyle w:val="NormalnyWeb"/>
        <w:numPr>
          <w:ilvl w:val="0"/>
          <w:numId w:val="6"/>
        </w:numPr>
        <w:spacing w:before="0" w:beforeAutospacing="0" w:after="0" w:afterAutospacing="0"/>
      </w:pPr>
      <w:r w:rsidRPr="00054BF2">
        <w:t>samodzielność, odpowiedzialność, dobra o</w:t>
      </w:r>
      <w:r w:rsidR="00124B9C">
        <w:t>rganizacja pracy, skrupulatność,</w:t>
      </w:r>
    </w:p>
    <w:p w:rsidR="00124B9C" w:rsidRPr="00054BF2" w:rsidRDefault="00124B9C" w:rsidP="00371FA0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t xml:space="preserve"> znajomość prawa zamówień publicznych</w:t>
      </w:r>
    </w:p>
    <w:p w:rsidR="00371FA0" w:rsidRPr="00054BF2" w:rsidRDefault="00371FA0" w:rsidP="00371FA0">
      <w:pPr>
        <w:pStyle w:val="NormalnyWeb"/>
        <w:spacing w:before="0" w:beforeAutospacing="0" w:after="0" w:afterAutospacing="0"/>
        <w:ind w:left="850" w:hanging="425"/>
        <w:rPr>
          <w:rStyle w:val="Pogrubienie"/>
          <w:u w:val="single"/>
        </w:rPr>
      </w:pPr>
    </w:p>
    <w:p w:rsidR="00371FA0" w:rsidRPr="00054BF2" w:rsidRDefault="00371FA0" w:rsidP="00371FA0">
      <w:pPr>
        <w:pStyle w:val="NormalnyWeb"/>
        <w:spacing w:before="0" w:beforeAutospacing="0" w:after="0" w:afterAutospacing="0"/>
        <w:ind w:left="850" w:hanging="425"/>
      </w:pPr>
      <w:r w:rsidRPr="00054BF2">
        <w:rPr>
          <w:rStyle w:val="Pogrubienie"/>
          <w:u w:val="single"/>
        </w:rPr>
        <w:t>Zakres obowiązków koordynatora projektu:</w:t>
      </w:r>
    </w:p>
    <w:p w:rsidR="00371FA0" w:rsidRPr="006C41FA" w:rsidRDefault="00371FA0" w:rsidP="00371FA0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C41FA">
        <w:rPr>
          <w:rFonts w:ascii="Times New Roman" w:hAnsi="Times New Roman"/>
          <w:color w:val="000000"/>
          <w:sz w:val="24"/>
          <w:szCs w:val="24"/>
        </w:rPr>
        <w:t>zarządzanie projektem, koordynowanie wszystkich działań w projekcie zgodnie z zapisami Umowy o dofinansowanie oraz wnioskiem,</w:t>
      </w:r>
    </w:p>
    <w:p w:rsidR="00371FA0" w:rsidRPr="006C41FA" w:rsidRDefault="00371FA0" w:rsidP="00371FA0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C41FA">
        <w:rPr>
          <w:rFonts w:ascii="Times New Roman" w:hAnsi="Times New Roman"/>
          <w:color w:val="000000"/>
          <w:sz w:val="24"/>
          <w:szCs w:val="24"/>
        </w:rPr>
        <w:t>zarządzanie zespołem projektowym, zlecanie zadań, zatwierdzanie ich wykonania,</w:t>
      </w:r>
    </w:p>
    <w:p w:rsidR="00371FA0" w:rsidRPr="006C41FA" w:rsidRDefault="00371FA0" w:rsidP="00371FA0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C41FA">
        <w:rPr>
          <w:rFonts w:ascii="Times New Roman" w:hAnsi="Times New Roman"/>
          <w:sz w:val="24"/>
          <w:szCs w:val="24"/>
        </w:rPr>
        <w:t xml:space="preserve">odpowiedzialność za rekrutację uczestników projektu, </w:t>
      </w:r>
    </w:p>
    <w:p w:rsidR="00371FA0" w:rsidRPr="006C41FA" w:rsidRDefault="00371FA0" w:rsidP="00371FA0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C41FA">
        <w:rPr>
          <w:rFonts w:ascii="Times New Roman" w:hAnsi="Times New Roman"/>
          <w:color w:val="000000"/>
          <w:sz w:val="24"/>
          <w:szCs w:val="24"/>
        </w:rPr>
        <w:t xml:space="preserve"> kontrola budżetu projektu,</w:t>
      </w:r>
    </w:p>
    <w:p w:rsidR="00371FA0" w:rsidRPr="006C41FA" w:rsidRDefault="00371FA0" w:rsidP="00371FA0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C41FA">
        <w:rPr>
          <w:rFonts w:ascii="Times New Roman" w:hAnsi="Times New Roman"/>
          <w:color w:val="000000"/>
          <w:sz w:val="24"/>
          <w:szCs w:val="24"/>
        </w:rPr>
        <w:t>sprawozdawczość merytoryczna wniosku o płatność,</w:t>
      </w:r>
    </w:p>
    <w:p w:rsidR="00371FA0" w:rsidRPr="006C41FA" w:rsidRDefault="00371FA0" w:rsidP="00371FA0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C41FA">
        <w:rPr>
          <w:rFonts w:ascii="Times New Roman" w:hAnsi="Times New Roman"/>
          <w:color w:val="000000"/>
          <w:sz w:val="24"/>
          <w:szCs w:val="24"/>
        </w:rPr>
        <w:t>nadzór nad prawidłową realizacją projektu zgodnie z harmonogramem i budżetem projektu,</w:t>
      </w:r>
    </w:p>
    <w:p w:rsidR="00371FA0" w:rsidRPr="006C41FA" w:rsidRDefault="00371FA0" w:rsidP="00371FA0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C41FA">
        <w:rPr>
          <w:rFonts w:ascii="Times New Roman" w:hAnsi="Times New Roman"/>
          <w:color w:val="000000"/>
          <w:sz w:val="24"/>
          <w:szCs w:val="24"/>
        </w:rPr>
        <w:t>nadzorowanie kompletowania dokumentów uczestników projektu,</w:t>
      </w:r>
    </w:p>
    <w:p w:rsidR="00371FA0" w:rsidRPr="006C41FA" w:rsidRDefault="00371FA0" w:rsidP="00371FA0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C41FA">
        <w:rPr>
          <w:rFonts w:ascii="Times New Roman" w:hAnsi="Times New Roman"/>
          <w:color w:val="000000"/>
          <w:sz w:val="24"/>
          <w:szCs w:val="24"/>
        </w:rPr>
        <w:t>kontrola bieżącej sprawozdawczości (merytorycznej i finansowej) realizacji projektu,</w:t>
      </w:r>
    </w:p>
    <w:p w:rsidR="00371FA0" w:rsidRPr="006C41FA" w:rsidRDefault="00371FA0" w:rsidP="00371FA0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C41FA">
        <w:rPr>
          <w:rFonts w:ascii="Times New Roman" w:hAnsi="Times New Roman"/>
          <w:color w:val="000000"/>
          <w:sz w:val="24"/>
          <w:szCs w:val="24"/>
        </w:rPr>
        <w:t>kontakty z Instytucjami Zarządzającymi i Pośredniczącymi,</w:t>
      </w:r>
    </w:p>
    <w:p w:rsidR="00371FA0" w:rsidRPr="006C41FA" w:rsidRDefault="00371FA0" w:rsidP="00371FA0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C41FA">
        <w:rPr>
          <w:rFonts w:ascii="Times New Roman" w:hAnsi="Times New Roman"/>
          <w:sz w:val="24"/>
          <w:szCs w:val="24"/>
        </w:rPr>
        <w:t>gromadzenie i archiwizacja dokumentacji</w:t>
      </w:r>
    </w:p>
    <w:p w:rsidR="00371FA0" w:rsidRDefault="00371FA0" w:rsidP="00371FA0">
      <w:pPr>
        <w:pStyle w:val="NormalnyWeb"/>
        <w:spacing w:before="0" w:beforeAutospacing="0" w:after="0" w:afterAutospacing="0"/>
        <w:rPr>
          <w:b/>
          <w:bCs/>
          <w:color w:val="000000"/>
          <w:u w:val="single"/>
        </w:rPr>
      </w:pPr>
    </w:p>
    <w:p w:rsidR="00371FA0" w:rsidRPr="009024D0" w:rsidRDefault="00371FA0" w:rsidP="00371FA0">
      <w:pPr>
        <w:pStyle w:val="NormalnyWeb"/>
        <w:spacing w:before="0" w:beforeAutospacing="0" w:after="0" w:afterAutospacing="0"/>
        <w:ind w:left="426"/>
      </w:pPr>
      <w:r w:rsidRPr="009024D0">
        <w:rPr>
          <w:rStyle w:val="Pogrubienie"/>
          <w:u w:val="single"/>
        </w:rPr>
        <w:t>Oczekiwania wobec specjalisty ds. rozliczeń</w:t>
      </w:r>
      <w:r>
        <w:rPr>
          <w:rStyle w:val="Pogrubienie"/>
          <w:u w:val="single"/>
        </w:rPr>
        <w:t xml:space="preserve"> finansowych</w:t>
      </w:r>
      <w:r w:rsidRPr="009024D0">
        <w:rPr>
          <w:rStyle w:val="Pogrubienie"/>
          <w:u w:val="single"/>
        </w:rPr>
        <w:t>:</w:t>
      </w:r>
    </w:p>
    <w:p w:rsidR="00371FA0" w:rsidRPr="009024D0" w:rsidRDefault="00371FA0" w:rsidP="00371FA0">
      <w:pPr>
        <w:pStyle w:val="NormalnyWeb"/>
        <w:numPr>
          <w:ilvl w:val="0"/>
          <w:numId w:val="8"/>
        </w:numPr>
        <w:spacing w:before="0" w:beforeAutospacing="0" w:after="0" w:afterAutospacing="0"/>
        <w:ind w:left="1134" w:hanging="283"/>
      </w:pPr>
      <w:r>
        <w:rPr>
          <w:rStyle w:val="Pogrubienie"/>
          <w:b w:val="0"/>
        </w:rPr>
        <w:t>wykształcenie minimum średnie</w:t>
      </w:r>
      <w:r w:rsidRPr="009024D0">
        <w:rPr>
          <w:rStyle w:val="Pogrubienie"/>
          <w:b w:val="0"/>
        </w:rPr>
        <w:t>,</w:t>
      </w:r>
    </w:p>
    <w:p w:rsidR="00371FA0" w:rsidRDefault="00371FA0" w:rsidP="00371FA0">
      <w:pPr>
        <w:pStyle w:val="NormalnyWeb"/>
        <w:numPr>
          <w:ilvl w:val="0"/>
          <w:numId w:val="8"/>
        </w:numPr>
        <w:spacing w:before="0" w:beforeAutospacing="0" w:after="0" w:afterAutospacing="0"/>
        <w:ind w:left="1134" w:hanging="283"/>
        <w:jc w:val="both"/>
      </w:pPr>
      <w:r w:rsidRPr="009024D0">
        <w:t>znajomość zasad księgowości budżetowej w jednostkach oświatowyc</w:t>
      </w:r>
      <w:r>
        <w:t xml:space="preserve">h oraz </w:t>
      </w:r>
      <w:r w:rsidRPr="009024D0">
        <w:t>znajomość przepisów z zakresu prawa podatk</w:t>
      </w:r>
      <w:r>
        <w:t>owego w jednostkach oświatowych,</w:t>
      </w:r>
    </w:p>
    <w:p w:rsidR="00371FA0" w:rsidRPr="00BA0318" w:rsidRDefault="00124B9C" w:rsidP="00371FA0">
      <w:pPr>
        <w:pStyle w:val="NormalnyWeb"/>
        <w:numPr>
          <w:ilvl w:val="0"/>
          <w:numId w:val="8"/>
        </w:numPr>
        <w:spacing w:before="0" w:beforeAutospacing="0" w:after="0" w:afterAutospacing="0"/>
        <w:ind w:left="1134" w:hanging="283"/>
        <w:jc w:val="both"/>
      </w:pPr>
      <w:r>
        <w:rPr>
          <w:color w:val="000000"/>
        </w:rPr>
        <w:t>udział w przynajmniej 2 projektach finansowanych</w:t>
      </w:r>
      <w:r w:rsidR="00371FA0" w:rsidRPr="00BA0318">
        <w:rPr>
          <w:color w:val="000000"/>
        </w:rPr>
        <w:t xml:space="preserve"> ze środków</w:t>
      </w:r>
      <w:r>
        <w:rPr>
          <w:color w:val="000000"/>
        </w:rPr>
        <w:t xml:space="preserve"> Unii Europejskiej, realizowanych</w:t>
      </w:r>
      <w:r w:rsidR="00371FA0" w:rsidRPr="00BA0318">
        <w:rPr>
          <w:color w:val="000000"/>
        </w:rPr>
        <w:t xml:space="preserve"> w ramach POKL na </w:t>
      </w:r>
      <w:r w:rsidR="00371FA0">
        <w:rPr>
          <w:color w:val="000000"/>
        </w:rPr>
        <w:t>stan</w:t>
      </w:r>
      <w:r w:rsidR="00371FA0" w:rsidRPr="00BA0318">
        <w:rPr>
          <w:color w:val="000000"/>
        </w:rPr>
        <w:t xml:space="preserve">owisku </w:t>
      </w:r>
      <w:r w:rsidR="00371FA0">
        <w:rPr>
          <w:color w:val="000000"/>
        </w:rPr>
        <w:t>specjalisty ds. rozliczeń.</w:t>
      </w:r>
      <w:r w:rsidR="00371FA0" w:rsidRPr="00BA0318">
        <w:rPr>
          <w:color w:val="000000"/>
        </w:rPr>
        <w:t xml:space="preserve"> rozliczonego z sukcesem,</w:t>
      </w:r>
    </w:p>
    <w:p w:rsidR="00371FA0" w:rsidRPr="009024D0" w:rsidRDefault="00371FA0" w:rsidP="00371FA0">
      <w:pPr>
        <w:pStyle w:val="NormalnyWeb"/>
        <w:numPr>
          <w:ilvl w:val="0"/>
          <w:numId w:val="8"/>
        </w:numPr>
        <w:spacing w:before="0" w:beforeAutospacing="0" w:after="0" w:afterAutospacing="0"/>
        <w:ind w:left="1134" w:hanging="283"/>
      </w:pPr>
      <w:r w:rsidRPr="009024D0">
        <w:t>znajomość pakietu MS Office,</w:t>
      </w:r>
    </w:p>
    <w:p w:rsidR="00371FA0" w:rsidRPr="009024D0" w:rsidRDefault="00371FA0" w:rsidP="00371FA0">
      <w:pPr>
        <w:pStyle w:val="NormalnyWeb"/>
        <w:numPr>
          <w:ilvl w:val="0"/>
          <w:numId w:val="8"/>
        </w:numPr>
        <w:spacing w:before="0" w:beforeAutospacing="0" w:after="0" w:afterAutospacing="0"/>
        <w:ind w:left="1134" w:hanging="283"/>
      </w:pPr>
      <w:r w:rsidRPr="009024D0">
        <w:t>znajomość zasad finansowania projektów POKL</w:t>
      </w:r>
    </w:p>
    <w:p w:rsidR="00371FA0" w:rsidRPr="009024D0" w:rsidRDefault="00371FA0" w:rsidP="00371FA0">
      <w:pPr>
        <w:pStyle w:val="NormalnyWeb"/>
        <w:numPr>
          <w:ilvl w:val="0"/>
          <w:numId w:val="8"/>
        </w:numPr>
        <w:spacing w:before="0" w:beforeAutospacing="0" w:after="0" w:afterAutospacing="0"/>
        <w:ind w:left="1134" w:hanging="283"/>
      </w:pPr>
      <w:r w:rsidRPr="009024D0">
        <w:t>samodzielność, odpowiedzialność, dobra organizacja pracy, skrupulatność</w:t>
      </w:r>
    </w:p>
    <w:p w:rsidR="00371FA0" w:rsidRDefault="00371FA0" w:rsidP="00371FA0">
      <w:pPr>
        <w:pStyle w:val="NormalnyWeb"/>
        <w:spacing w:before="0" w:beforeAutospacing="0" w:after="0" w:afterAutospacing="0"/>
        <w:rPr>
          <w:rStyle w:val="Pogrubienie"/>
          <w:u w:val="single"/>
        </w:rPr>
      </w:pPr>
    </w:p>
    <w:p w:rsidR="00371FA0" w:rsidRPr="009024D0" w:rsidRDefault="00371FA0" w:rsidP="00371FA0">
      <w:pPr>
        <w:pStyle w:val="NormalnyWeb"/>
        <w:spacing w:before="0" w:beforeAutospacing="0" w:after="0" w:afterAutospacing="0"/>
        <w:ind w:left="284"/>
      </w:pPr>
      <w:r>
        <w:rPr>
          <w:rStyle w:val="Pogrubienie"/>
          <w:u w:val="single"/>
        </w:rPr>
        <w:br w:type="page"/>
      </w:r>
      <w:r w:rsidRPr="009024D0">
        <w:rPr>
          <w:rStyle w:val="Pogrubienie"/>
          <w:u w:val="single"/>
        </w:rPr>
        <w:lastRenderedPageBreak/>
        <w:t>Zakres obowiązków specjalisty ds. rozliczeń</w:t>
      </w:r>
      <w:r>
        <w:rPr>
          <w:rStyle w:val="Pogrubienie"/>
          <w:u w:val="single"/>
        </w:rPr>
        <w:t xml:space="preserve"> finansowych</w:t>
      </w:r>
      <w:r w:rsidRPr="009024D0">
        <w:rPr>
          <w:rStyle w:val="Pogrubienie"/>
          <w:u w:val="single"/>
        </w:rPr>
        <w:t>:</w:t>
      </w:r>
    </w:p>
    <w:p w:rsidR="00371FA0" w:rsidRPr="009024D0" w:rsidRDefault="00371FA0" w:rsidP="00371FA0">
      <w:pPr>
        <w:numPr>
          <w:ilvl w:val="0"/>
          <w:numId w:val="9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9024D0">
        <w:rPr>
          <w:rFonts w:ascii="Times New Roman" w:hAnsi="Times New Roman"/>
          <w:color w:val="000000"/>
          <w:sz w:val="24"/>
          <w:szCs w:val="24"/>
        </w:rPr>
        <w:t>prowadzenie rachunkowości projektu zgod</w:t>
      </w:r>
      <w:r>
        <w:rPr>
          <w:rFonts w:ascii="Times New Roman" w:hAnsi="Times New Roman"/>
          <w:color w:val="000000"/>
          <w:sz w:val="24"/>
          <w:szCs w:val="24"/>
        </w:rPr>
        <w:t>nie z obowiązującymi przepisami,</w:t>
      </w:r>
    </w:p>
    <w:p w:rsidR="00371FA0" w:rsidRPr="002F4E7F" w:rsidRDefault="00371FA0" w:rsidP="00371FA0">
      <w:pPr>
        <w:numPr>
          <w:ilvl w:val="0"/>
          <w:numId w:val="9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2F4E7F">
        <w:rPr>
          <w:rFonts w:ascii="Times New Roman" w:hAnsi="Times New Roman"/>
          <w:color w:val="000000"/>
          <w:sz w:val="24"/>
          <w:szCs w:val="24"/>
        </w:rPr>
        <w:t>sporządzanie wniosków o płatność i weryfikacja rachunkowa wniosków o płatność, w tym poniesionych w</w:t>
      </w:r>
      <w:r>
        <w:rPr>
          <w:rFonts w:ascii="Times New Roman" w:hAnsi="Times New Roman"/>
          <w:color w:val="000000"/>
          <w:sz w:val="24"/>
          <w:szCs w:val="24"/>
        </w:rPr>
        <w:t xml:space="preserve">ydatków i ich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kwalifikowalności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371FA0" w:rsidRPr="009024D0" w:rsidRDefault="00371FA0" w:rsidP="00371FA0">
      <w:pPr>
        <w:numPr>
          <w:ilvl w:val="0"/>
          <w:numId w:val="9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9024D0">
        <w:rPr>
          <w:rFonts w:ascii="Times New Roman" w:hAnsi="Times New Roman"/>
          <w:color w:val="000000"/>
          <w:sz w:val="24"/>
          <w:szCs w:val="24"/>
        </w:rPr>
        <w:t xml:space="preserve">odpowiedzialność za </w:t>
      </w:r>
      <w:r>
        <w:rPr>
          <w:rFonts w:ascii="Times New Roman" w:hAnsi="Times New Roman"/>
          <w:color w:val="000000"/>
          <w:sz w:val="24"/>
          <w:szCs w:val="24"/>
        </w:rPr>
        <w:t>prawidłową gospodarkę finansową,</w:t>
      </w:r>
    </w:p>
    <w:p w:rsidR="00371FA0" w:rsidRPr="002F4E7F" w:rsidRDefault="00371FA0" w:rsidP="00371FA0">
      <w:pPr>
        <w:numPr>
          <w:ilvl w:val="0"/>
          <w:numId w:val="9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2F4E7F">
        <w:rPr>
          <w:rFonts w:ascii="Times New Roman" w:hAnsi="Times New Roman"/>
          <w:color w:val="000000"/>
          <w:sz w:val="24"/>
          <w:szCs w:val="24"/>
        </w:rPr>
        <w:t xml:space="preserve">przestrzeganie dyscypliny finansowo – budżetowej oraz zasad prawidłowej i oszczędnej </w:t>
      </w:r>
      <w:r>
        <w:rPr>
          <w:rFonts w:ascii="Times New Roman" w:hAnsi="Times New Roman"/>
          <w:color w:val="000000"/>
          <w:sz w:val="24"/>
          <w:szCs w:val="24"/>
        </w:rPr>
        <w:t>gospodarki budżetowej,</w:t>
      </w:r>
    </w:p>
    <w:p w:rsidR="00371FA0" w:rsidRPr="009024D0" w:rsidRDefault="00371FA0" w:rsidP="00371FA0">
      <w:pPr>
        <w:numPr>
          <w:ilvl w:val="0"/>
          <w:numId w:val="9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9024D0">
        <w:rPr>
          <w:rFonts w:ascii="Times New Roman" w:hAnsi="Times New Roman"/>
          <w:color w:val="000000"/>
          <w:sz w:val="24"/>
          <w:szCs w:val="24"/>
        </w:rPr>
        <w:t>odpowiedzialność za całokształt prac związanych z d</w:t>
      </w:r>
      <w:r>
        <w:rPr>
          <w:rFonts w:ascii="Times New Roman" w:hAnsi="Times New Roman"/>
          <w:color w:val="000000"/>
          <w:sz w:val="24"/>
          <w:szCs w:val="24"/>
        </w:rPr>
        <w:t>ziałalnością finansową projektu,</w:t>
      </w:r>
    </w:p>
    <w:p w:rsidR="00371FA0" w:rsidRPr="002F4E7F" w:rsidRDefault="00371FA0" w:rsidP="00371FA0">
      <w:pPr>
        <w:numPr>
          <w:ilvl w:val="0"/>
          <w:numId w:val="9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2F4E7F">
        <w:rPr>
          <w:rFonts w:ascii="Times New Roman" w:hAnsi="Times New Roman"/>
          <w:color w:val="000000"/>
          <w:sz w:val="24"/>
          <w:szCs w:val="24"/>
        </w:rPr>
        <w:t xml:space="preserve"> dokonywanie kontroli kompletności i rzetelności dokumentów dotyczących operacji </w:t>
      </w:r>
      <w:r>
        <w:rPr>
          <w:rFonts w:ascii="Times New Roman" w:hAnsi="Times New Roman"/>
          <w:color w:val="000000"/>
          <w:sz w:val="24"/>
          <w:szCs w:val="24"/>
        </w:rPr>
        <w:t>finansowych,</w:t>
      </w:r>
    </w:p>
    <w:p w:rsidR="00371FA0" w:rsidRDefault="00371FA0" w:rsidP="00371FA0">
      <w:pPr>
        <w:numPr>
          <w:ilvl w:val="0"/>
          <w:numId w:val="9"/>
        </w:numPr>
        <w:spacing w:after="0" w:line="240" w:lineRule="auto"/>
        <w:ind w:left="1134" w:hanging="283"/>
        <w:rPr>
          <w:rFonts w:ascii="Times New Roman" w:hAnsi="Times New Roman"/>
          <w:color w:val="000000"/>
          <w:sz w:val="24"/>
          <w:szCs w:val="24"/>
        </w:rPr>
      </w:pPr>
      <w:r w:rsidRPr="009024D0">
        <w:rPr>
          <w:rFonts w:ascii="Times New Roman" w:hAnsi="Times New Roman"/>
          <w:color w:val="000000"/>
          <w:sz w:val="24"/>
          <w:szCs w:val="24"/>
        </w:rPr>
        <w:t>dokonywanie kontroli zgodności operacji finansowych z budżetem projektu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371FA0" w:rsidRPr="009024D0" w:rsidRDefault="00371FA0" w:rsidP="00371FA0">
      <w:pPr>
        <w:numPr>
          <w:ilvl w:val="0"/>
          <w:numId w:val="9"/>
        </w:numPr>
        <w:spacing w:after="0" w:line="240" w:lineRule="auto"/>
        <w:ind w:left="1134" w:hanging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sporządzanie listy plac.</w:t>
      </w:r>
    </w:p>
    <w:p w:rsidR="00371FA0" w:rsidRDefault="00371FA0" w:rsidP="00371FA0">
      <w:pPr>
        <w:pStyle w:val="NormalnyWeb"/>
        <w:spacing w:before="0" w:beforeAutospacing="0" w:after="0" w:afterAutospacing="0"/>
        <w:rPr>
          <w:rStyle w:val="Pogrubienie"/>
          <w:sz w:val="20"/>
          <w:szCs w:val="20"/>
          <w:u w:val="single"/>
        </w:rPr>
      </w:pPr>
    </w:p>
    <w:p w:rsidR="00371FA0" w:rsidRPr="00326A20" w:rsidRDefault="00371FA0" w:rsidP="00371FA0">
      <w:pPr>
        <w:pStyle w:val="NormalnyWeb"/>
        <w:spacing w:before="0" w:beforeAutospacing="0" w:after="0" w:afterAutospacing="0"/>
        <w:ind w:left="284"/>
        <w:rPr>
          <w:rStyle w:val="Pogrubienie"/>
          <w:u w:val="single"/>
        </w:rPr>
      </w:pPr>
      <w:r w:rsidRPr="00326A20">
        <w:rPr>
          <w:rStyle w:val="Pogrubienie"/>
          <w:u w:val="single"/>
        </w:rPr>
        <w:t>Oczekiwania wobec kandydat</w:t>
      </w:r>
      <w:r>
        <w:rPr>
          <w:rStyle w:val="Pogrubienie"/>
          <w:u w:val="single"/>
        </w:rPr>
        <w:t>ów</w:t>
      </w:r>
      <w:r w:rsidRPr="00326A20">
        <w:rPr>
          <w:rStyle w:val="Pogrubienie"/>
          <w:u w:val="single"/>
        </w:rPr>
        <w:t xml:space="preserve"> na nauczycieli</w:t>
      </w:r>
      <w:r w:rsidR="000C2A81">
        <w:rPr>
          <w:rStyle w:val="Pogrubienie"/>
          <w:u w:val="single"/>
        </w:rPr>
        <w:t>/trenerów</w:t>
      </w:r>
      <w:r>
        <w:rPr>
          <w:rStyle w:val="Pogrubienie"/>
          <w:u w:val="single"/>
        </w:rPr>
        <w:t xml:space="preserve"> prowadzących zajęcia pozalekcyjne</w:t>
      </w:r>
      <w:r w:rsidR="00936627">
        <w:rPr>
          <w:rStyle w:val="Pogrubienie"/>
          <w:u w:val="single"/>
        </w:rPr>
        <w:t xml:space="preserve"> „Z polskim za pan brat” oraz „Na tropie dobrych ocen”</w:t>
      </w:r>
      <w:r w:rsidRPr="00326A20">
        <w:rPr>
          <w:rStyle w:val="Pogrubienie"/>
          <w:u w:val="single"/>
        </w:rPr>
        <w:t>:</w:t>
      </w:r>
    </w:p>
    <w:p w:rsidR="00371FA0" w:rsidRPr="00306629" w:rsidRDefault="00371FA0" w:rsidP="00371FA0">
      <w:pPr>
        <w:pStyle w:val="Akapitzlist"/>
        <w:numPr>
          <w:ilvl w:val="0"/>
          <w:numId w:val="10"/>
        </w:numPr>
        <w:tabs>
          <w:tab w:val="left" w:pos="1134"/>
          <w:tab w:val="left" w:pos="1701"/>
          <w:tab w:val="left" w:pos="1843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306629">
        <w:rPr>
          <w:rFonts w:ascii="Times New Roman" w:hAnsi="Times New Roman"/>
          <w:sz w:val="24"/>
          <w:szCs w:val="24"/>
        </w:rPr>
        <w:t xml:space="preserve">pełna zdolność do czynności prawnych oraz korzystanie z pełni praw publicznych, </w:t>
      </w:r>
    </w:p>
    <w:p w:rsidR="00371FA0" w:rsidRDefault="00371FA0" w:rsidP="00371FA0">
      <w:pPr>
        <w:pStyle w:val="Akapitzlist"/>
        <w:numPr>
          <w:ilvl w:val="0"/>
          <w:numId w:val="10"/>
        </w:numPr>
        <w:tabs>
          <w:tab w:val="left" w:pos="1134"/>
          <w:tab w:val="left" w:pos="1701"/>
          <w:tab w:val="left" w:pos="1843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8B5BBC">
        <w:rPr>
          <w:rFonts w:ascii="Times New Roman" w:hAnsi="Times New Roman"/>
          <w:sz w:val="24"/>
          <w:szCs w:val="24"/>
        </w:rPr>
        <w:t>wykształcenie wyższe mgr</w:t>
      </w:r>
      <w:r>
        <w:rPr>
          <w:rFonts w:ascii="Times New Roman" w:hAnsi="Times New Roman"/>
          <w:sz w:val="24"/>
          <w:szCs w:val="24"/>
        </w:rPr>
        <w:t xml:space="preserve"> z przygotowaniem pedagogicznym,</w:t>
      </w:r>
    </w:p>
    <w:p w:rsidR="00F85C8E" w:rsidRPr="00F85C8E" w:rsidRDefault="00F85C8E" w:rsidP="00F85C8E">
      <w:pPr>
        <w:pStyle w:val="Akapitzlist"/>
        <w:numPr>
          <w:ilvl w:val="0"/>
          <w:numId w:val="10"/>
        </w:numPr>
        <w:tabs>
          <w:tab w:val="left" w:pos="1134"/>
          <w:tab w:val="left" w:pos="1701"/>
          <w:tab w:val="left" w:pos="1843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znajomość metod nauczania nowoczesnymi technikami (szybkie czytanie, zapamiętywanie, koncentracja), potwierdzona odpowiednim zaświadczeniem lub certyfikatem,</w:t>
      </w:r>
    </w:p>
    <w:p w:rsidR="00371FA0" w:rsidRPr="00306629" w:rsidRDefault="00371FA0" w:rsidP="00371FA0">
      <w:pPr>
        <w:pStyle w:val="Akapitzlist"/>
        <w:numPr>
          <w:ilvl w:val="0"/>
          <w:numId w:val="10"/>
        </w:numPr>
        <w:tabs>
          <w:tab w:val="left" w:pos="1134"/>
          <w:tab w:val="left" w:pos="1701"/>
          <w:tab w:val="left" w:pos="1843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306629">
        <w:rPr>
          <w:rFonts w:ascii="Times New Roman" w:hAnsi="Times New Roman"/>
          <w:sz w:val="24"/>
          <w:szCs w:val="24"/>
        </w:rPr>
        <w:t xml:space="preserve">doświadczenie zawodowe w pracy dydaktyczno - wychowawczej z </w:t>
      </w:r>
      <w:r w:rsidR="00F85C8E">
        <w:rPr>
          <w:rFonts w:ascii="Times New Roman" w:hAnsi="Times New Roman"/>
          <w:sz w:val="24"/>
          <w:szCs w:val="24"/>
        </w:rPr>
        <w:t>dziećm</w:t>
      </w:r>
      <w:r w:rsidRPr="00306629">
        <w:rPr>
          <w:rFonts w:ascii="Times New Roman" w:hAnsi="Times New Roman"/>
          <w:sz w:val="24"/>
          <w:szCs w:val="24"/>
        </w:rPr>
        <w:t xml:space="preserve">i, </w:t>
      </w:r>
    </w:p>
    <w:p w:rsidR="00371FA0" w:rsidRDefault="00371FA0" w:rsidP="00371FA0">
      <w:pPr>
        <w:pStyle w:val="Default"/>
        <w:numPr>
          <w:ilvl w:val="0"/>
          <w:numId w:val="10"/>
        </w:numPr>
        <w:tabs>
          <w:tab w:val="left" w:pos="1134"/>
          <w:tab w:val="left" w:pos="1701"/>
        </w:tabs>
        <w:ind w:left="1134" w:hanging="283"/>
      </w:pPr>
      <w:r>
        <w:t>umiejętność tworzenia autorskich programów nauczania,</w:t>
      </w:r>
    </w:p>
    <w:p w:rsidR="00936627" w:rsidRDefault="00DC7CF9" w:rsidP="00936627">
      <w:pPr>
        <w:pStyle w:val="NormalnyWeb"/>
        <w:spacing w:before="0" w:beforeAutospacing="0" w:after="0" w:afterAutospacing="0"/>
        <w:ind w:left="284"/>
      </w:pPr>
      <w:r>
        <w:t xml:space="preserve">          6) </w:t>
      </w:r>
      <w:r w:rsidR="00371FA0" w:rsidRPr="000F265A">
        <w:t>znajomość obsługi pakietu biurowego, oraz umiejętność wykorzystania ICT w praktyce szkolnej.</w:t>
      </w:r>
    </w:p>
    <w:p w:rsidR="00DC7CF9" w:rsidRDefault="00DC7CF9" w:rsidP="00936627">
      <w:pPr>
        <w:pStyle w:val="NormalnyWeb"/>
        <w:spacing w:before="0" w:beforeAutospacing="0" w:after="0" w:afterAutospacing="0"/>
        <w:ind w:left="284"/>
      </w:pPr>
    </w:p>
    <w:p w:rsidR="00936627" w:rsidRPr="00326A20" w:rsidRDefault="00936627" w:rsidP="00936627">
      <w:pPr>
        <w:pStyle w:val="NormalnyWeb"/>
        <w:spacing w:before="0" w:beforeAutospacing="0" w:after="0" w:afterAutospacing="0"/>
        <w:ind w:left="284"/>
        <w:rPr>
          <w:rStyle w:val="Pogrubienie"/>
          <w:u w:val="single"/>
        </w:rPr>
      </w:pPr>
      <w:r w:rsidRPr="00936627">
        <w:rPr>
          <w:rStyle w:val="Pogrubienie"/>
          <w:u w:val="single"/>
        </w:rPr>
        <w:t xml:space="preserve"> </w:t>
      </w:r>
      <w:r w:rsidRPr="00326A20">
        <w:rPr>
          <w:rStyle w:val="Pogrubienie"/>
          <w:u w:val="single"/>
        </w:rPr>
        <w:t>Oczekiwania wobec kandydat</w:t>
      </w:r>
      <w:r>
        <w:rPr>
          <w:rStyle w:val="Pogrubienie"/>
          <w:u w:val="single"/>
        </w:rPr>
        <w:t>ów</w:t>
      </w:r>
      <w:r w:rsidRPr="00326A20">
        <w:rPr>
          <w:rStyle w:val="Pogrubienie"/>
          <w:u w:val="single"/>
        </w:rPr>
        <w:t xml:space="preserve"> na nauczycieli</w:t>
      </w:r>
      <w:r>
        <w:rPr>
          <w:rStyle w:val="Pogrubienie"/>
          <w:u w:val="single"/>
        </w:rPr>
        <w:t xml:space="preserve"> prowadzących zajęcia pozalekcyjne „Mat – Mix”</w:t>
      </w:r>
      <w:r w:rsidR="00DC7CF9">
        <w:rPr>
          <w:rStyle w:val="Pogrubienie"/>
          <w:u w:val="single"/>
        </w:rPr>
        <w:t>:</w:t>
      </w:r>
    </w:p>
    <w:p w:rsidR="00DC7CF9" w:rsidRPr="00306629" w:rsidRDefault="00DC7CF9" w:rsidP="00DC7CF9">
      <w:pPr>
        <w:pStyle w:val="Akapitzlist"/>
        <w:numPr>
          <w:ilvl w:val="0"/>
          <w:numId w:val="13"/>
        </w:numPr>
        <w:tabs>
          <w:tab w:val="left" w:pos="1134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629">
        <w:rPr>
          <w:rFonts w:ascii="Times New Roman" w:hAnsi="Times New Roman"/>
          <w:sz w:val="24"/>
          <w:szCs w:val="24"/>
        </w:rPr>
        <w:t xml:space="preserve">pełna zdolność do czynności prawnych oraz korzystanie z pełni praw publicznych, </w:t>
      </w:r>
    </w:p>
    <w:p w:rsidR="00DC7CF9" w:rsidRDefault="00DC7CF9" w:rsidP="00DC7CF9">
      <w:pPr>
        <w:pStyle w:val="Akapitzlist"/>
        <w:numPr>
          <w:ilvl w:val="0"/>
          <w:numId w:val="13"/>
        </w:numPr>
        <w:tabs>
          <w:tab w:val="left" w:pos="1134"/>
          <w:tab w:val="left" w:pos="1701"/>
          <w:tab w:val="left" w:pos="1843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8B5BBC">
        <w:rPr>
          <w:rFonts w:ascii="Times New Roman" w:hAnsi="Times New Roman"/>
          <w:sz w:val="24"/>
          <w:szCs w:val="24"/>
        </w:rPr>
        <w:t>wykształcenie wyższe mgr</w:t>
      </w:r>
      <w:r>
        <w:rPr>
          <w:rFonts w:ascii="Times New Roman" w:hAnsi="Times New Roman"/>
          <w:sz w:val="24"/>
          <w:szCs w:val="24"/>
        </w:rPr>
        <w:t xml:space="preserve"> matematyki z przygotowaniem pedagogicznym,</w:t>
      </w:r>
    </w:p>
    <w:p w:rsidR="00DC7CF9" w:rsidRPr="00F85C8E" w:rsidRDefault="00DC7CF9" w:rsidP="00DC7CF9">
      <w:pPr>
        <w:pStyle w:val="Akapitzlist"/>
        <w:numPr>
          <w:ilvl w:val="0"/>
          <w:numId w:val="13"/>
        </w:numPr>
        <w:tabs>
          <w:tab w:val="left" w:pos="1134"/>
          <w:tab w:val="left" w:pos="1701"/>
          <w:tab w:val="left" w:pos="1843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duże doświadczenie zawodowe w pracy z dziećmi zdolnymi oraz posiadającymi opinie/orzeczenia PPP.</w:t>
      </w:r>
    </w:p>
    <w:p w:rsidR="00DC7CF9" w:rsidRPr="00306629" w:rsidRDefault="00DC7CF9" w:rsidP="00DC7CF9">
      <w:pPr>
        <w:pStyle w:val="Akapitzlist"/>
        <w:numPr>
          <w:ilvl w:val="0"/>
          <w:numId w:val="13"/>
        </w:numPr>
        <w:tabs>
          <w:tab w:val="left" w:pos="1134"/>
          <w:tab w:val="left" w:pos="1701"/>
          <w:tab w:val="left" w:pos="1843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osiągnięcia w pracy z dziećmi (konkursy matematyczne co najmniej na etapie powiatowym, wojewódzkim)</w:t>
      </w:r>
    </w:p>
    <w:p w:rsidR="00DC7CF9" w:rsidRDefault="00DC7CF9" w:rsidP="00DC7CF9">
      <w:pPr>
        <w:pStyle w:val="Default"/>
        <w:numPr>
          <w:ilvl w:val="0"/>
          <w:numId w:val="13"/>
        </w:numPr>
        <w:tabs>
          <w:tab w:val="left" w:pos="1134"/>
          <w:tab w:val="left" w:pos="1701"/>
        </w:tabs>
        <w:ind w:left="1134" w:hanging="283"/>
      </w:pPr>
      <w:r>
        <w:t>umiejętność tworzenia autorskich programów nauczania,</w:t>
      </w:r>
    </w:p>
    <w:p w:rsidR="00DC7CF9" w:rsidRDefault="00DC7CF9" w:rsidP="00DC7CF9">
      <w:pPr>
        <w:pStyle w:val="NormalnyWeb"/>
        <w:spacing w:before="0" w:beforeAutospacing="0" w:after="0" w:afterAutospacing="0"/>
        <w:ind w:left="284"/>
      </w:pPr>
      <w:r>
        <w:t xml:space="preserve">          6) </w:t>
      </w:r>
      <w:r w:rsidRPr="000F265A">
        <w:t>znajomość obsługi pakietu biurowego, oraz umiejętność wykorzystania ICT w praktyce szkolnej.</w:t>
      </w:r>
    </w:p>
    <w:p w:rsidR="00DC7CF9" w:rsidRDefault="00DC7CF9" w:rsidP="00DC7CF9">
      <w:pPr>
        <w:pStyle w:val="NormalnyWeb"/>
        <w:spacing w:before="0" w:beforeAutospacing="0" w:after="0" w:afterAutospacing="0"/>
        <w:ind w:left="284"/>
      </w:pPr>
    </w:p>
    <w:p w:rsidR="00DC7CF9" w:rsidRDefault="00DC7CF9" w:rsidP="00DC7CF9">
      <w:pPr>
        <w:pStyle w:val="NormalnyWeb"/>
        <w:spacing w:before="0" w:beforeAutospacing="0" w:after="0" w:afterAutospacing="0"/>
        <w:ind w:left="284"/>
      </w:pPr>
      <w:r w:rsidRPr="00326A20">
        <w:rPr>
          <w:rStyle w:val="Pogrubienie"/>
          <w:u w:val="single"/>
        </w:rPr>
        <w:t>Oczekiwania wobec kandydat</w:t>
      </w:r>
      <w:r>
        <w:rPr>
          <w:rStyle w:val="Pogrubienie"/>
          <w:u w:val="single"/>
        </w:rPr>
        <w:t>ów</w:t>
      </w:r>
      <w:r w:rsidRPr="00326A20">
        <w:rPr>
          <w:rStyle w:val="Pogrubienie"/>
          <w:u w:val="single"/>
        </w:rPr>
        <w:t xml:space="preserve"> na </w:t>
      </w:r>
      <w:r>
        <w:rPr>
          <w:rStyle w:val="Pogrubienie"/>
          <w:u w:val="single"/>
        </w:rPr>
        <w:t xml:space="preserve">specjalistów prowadzących terapię metodą EEG </w:t>
      </w:r>
      <w:proofErr w:type="spellStart"/>
      <w:r>
        <w:rPr>
          <w:rStyle w:val="Pogrubienie"/>
          <w:u w:val="single"/>
        </w:rPr>
        <w:t>Biofeedback</w:t>
      </w:r>
      <w:proofErr w:type="spellEnd"/>
      <w:r>
        <w:rPr>
          <w:rStyle w:val="Pogrubienie"/>
          <w:u w:val="single"/>
        </w:rPr>
        <w:t>:</w:t>
      </w:r>
    </w:p>
    <w:p w:rsidR="00DC7CF9" w:rsidRPr="00306629" w:rsidRDefault="00DC7CF9" w:rsidP="00DC7CF9">
      <w:pPr>
        <w:pStyle w:val="Akapitzlist"/>
        <w:numPr>
          <w:ilvl w:val="0"/>
          <w:numId w:val="14"/>
        </w:numPr>
        <w:tabs>
          <w:tab w:val="left" w:pos="1134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629">
        <w:rPr>
          <w:rFonts w:ascii="Times New Roman" w:hAnsi="Times New Roman"/>
          <w:sz w:val="24"/>
          <w:szCs w:val="24"/>
        </w:rPr>
        <w:t xml:space="preserve">pełna zdolność do czynności prawnych oraz korzystanie z pełni praw publicznych, </w:t>
      </w:r>
    </w:p>
    <w:p w:rsidR="00DC7CF9" w:rsidRDefault="00DC7CF9" w:rsidP="00DC7CF9">
      <w:pPr>
        <w:pStyle w:val="Akapitzlist"/>
        <w:numPr>
          <w:ilvl w:val="0"/>
          <w:numId w:val="14"/>
        </w:numPr>
        <w:tabs>
          <w:tab w:val="left" w:pos="1134"/>
          <w:tab w:val="left" w:pos="1701"/>
          <w:tab w:val="left" w:pos="1843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8B5BBC">
        <w:rPr>
          <w:rFonts w:ascii="Times New Roman" w:hAnsi="Times New Roman"/>
          <w:sz w:val="24"/>
          <w:szCs w:val="24"/>
        </w:rPr>
        <w:t>wykształcenie wyższe mgr</w:t>
      </w:r>
      <w:r>
        <w:rPr>
          <w:rFonts w:ascii="Times New Roman" w:hAnsi="Times New Roman"/>
          <w:sz w:val="24"/>
          <w:szCs w:val="24"/>
        </w:rPr>
        <w:t xml:space="preserve"> z przygotowaniem pedagogicznym,</w:t>
      </w:r>
    </w:p>
    <w:p w:rsidR="00DC7CF9" w:rsidRDefault="00DC7CF9" w:rsidP="00DC7CF9">
      <w:pPr>
        <w:pStyle w:val="Akapitzlist"/>
        <w:numPr>
          <w:ilvl w:val="0"/>
          <w:numId w:val="14"/>
        </w:numPr>
        <w:tabs>
          <w:tab w:val="left" w:pos="1134"/>
          <w:tab w:val="left" w:pos="1701"/>
          <w:tab w:val="left" w:pos="1843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uprawnienia do pracy z dziećmi</w:t>
      </w:r>
      <w:r w:rsidR="00FD306E">
        <w:rPr>
          <w:rFonts w:ascii="Times New Roman" w:hAnsi="Times New Roman"/>
          <w:sz w:val="24"/>
          <w:szCs w:val="24"/>
        </w:rPr>
        <w:t xml:space="preserve">, w tym z </w:t>
      </w:r>
      <w:r>
        <w:rPr>
          <w:rFonts w:ascii="Times New Roman" w:hAnsi="Times New Roman"/>
          <w:sz w:val="24"/>
          <w:szCs w:val="24"/>
        </w:rPr>
        <w:t xml:space="preserve"> niepełnosprawnymi umysłowo,</w:t>
      </w:r>
    </w:p>
    <w:p w:rsidR="00DC7CF9" w:rsidRPr="00F85C8E" w:rsidRDefault="00DC7CF9" w:rsidP="00DC7CF9">
      <w:pPr>
        <w:pStyle w:val="Akapitzlist"/>
        <w:numPr>
          <w:ilvl w:val="0"/>
          <w:numId w:val="14"/>
        </w:numPr>
        <w:tabs>
          <w:tab w:val="left" w:pos="1134"/>
          <w:tab w:val="left" w:pos="1701"/>
          <w:tab w:val="left" w:pos="1843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uprawnienia trenerskie do pracy na sprzęcie EEG </w:t>
      </w:r>
      <w:proofErr w:type="spellStart"/>
      <w:r>
        <w:rPr>
          <w:rFonts w:ascii="Times New Roman" w:hAnsi="Times New Roman"/>
          <w:sz w:val="24"/>
          <w:szCs w:val="24"/>
        </w:rPr>
        <w:t>Biofeedback</w:t>
      </w:r>
      <w:proofErr w:type="spellEnd"/>
      <w:r>
        <w:rPr>
          <w:rFonts w:ascii="Times New Roman" w:hAnsi="Times New Roman"/>
          <w:sz w:val="24"/>
          <w:szCs w:val="24"/>
        </w:rPr>
        <w:t xml:space="preserve"> (przynajmniej 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stopnia)</w:t>
      </w:r>
    </w:p>
    <w:p w:rsidR="00DC7CF9" w:rsidRDefault="00DC7CF9" w:rsidP="00DC7CF9">
      <w:pPr>
        <w:pStyle w:val="Akapitzlist"/>
        <w:numPr>
          <w:ilvl w:val="0"/>
          <w:numId w:val="14"/>
        </w:numPr>
        <w:tabs>
          <w:tab w:val="left" w:pos="1134"/>
          <w:tab w:val="left" w:pos="1701"/>
          <w:tab w:val="left" w:pos="1843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306629">
        <w:rPr>
          <w:rFonts w:ascii="Times New Roman" w:hAnsi="Times New Roman"/>
          <w:sz w:val="24"/>
          <w:szCs w:val="24"/>
        </w:rPr>
        <w:t xml:space="preserve">doświadczenie zawodowe w pracy </w:t>
      </w:r>
      <w:r>
        <w:rPr>
          <w:rFonts w:ascii="Times New Roman" w:hAnsi="Times New Roman"/>
          <w:sz w:val="24"/>
          <w:szCs w:val="24"/>
        </w:rPr>
        <w:t>w/w metodą</w:t>
      </w:r>
      <w:r w:rsidRPr="00306629">
        <w:rPr>
          <w:rFonts w:ascii="Times New Roman" w:hAnsi="Times New Roman"/>
          <w:sz w:val="24"/>
          <w:szCs w:val="24"/>
        </w:rPr>
        <w:t xml:space="preserve">, </w:t>
      </w:r>
    </w:p>
    <w:p w:rsidR="00DC7CF9" w:rsidRPr="00306629" w:rsidRDefault="00DC7CF9" w:rsidP="00DC7CF9">
      <w:pPr>
        <w:pStyle w:val="Akapitzlist"/>
        <w:numPr>
          <w:ilvl w:val="0"/>
          <w:numId w:val="14"/>
        </w:numPr>
        <w:tabs>
          <w:tab w:val="left" w:pos="1134"/>
          <w:tab w:val="left" w:pos="1701"/>
          <w:tab w:val="left" w:pos="1843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własny sprzęt</w:t>
      </w:r>
      <w:r w:rsidR="00FD306E">
        <w:rPr>
          <w:rFonts w:ascii="Times New Roman" w:hAnsi="Times New Roman"/>
          <w:sz w:val="24"/>
          <w:szCs w:val="24"/>
        </w:rPr>
        <w:t>, materiały papiernicze,</w:t>
      </w:r>
    </w:p>
    <w:p w:rsidR="00DC7CF9" w:rsidRDefault="00DC7CF9" w:rsidP="00DC7CF9">
      <w:pPr>
        <w:pStyle w:val="Default"/>
        <w:numPr>
          <w:ilvl w:val="0"/>
          <w:numId w:val="14"/>
        </w:numPr>
        <w:tabs>
          <w:tab w:val="left" w:pos="1134"/>
          <w:tab w:val="left" w:pos="1701"/>
        </w:tabs>
        <w:ind w:left="1134" w:hanging="283"/>
      </w:pPr>
      <w:r>
        <w:lastRenderedPageBreak/>
        <w:t>umiejętność tworzenia autorskich programów nauczania,</w:t>
      </w:r>
    </w:p>
    <w:p w:rsidR="00371FA0" w:rsidRPr="000F265A" w:rsidRDefault="00DC7CF9" w:rsidP="00DC7CF9">
      <w:pPr>
        <w:pStyle w:val="Akapitzlist"/>
        <w:tabs>
          <w:tab w:val="left" w:pos="1134"/>
          <w:tab w:val="left" w:pos="1701"/>
          <w:tab w:val="left" w:pos="1843"/>
        </w:tabs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>
        <w:t xml:space="preserve">          6) </w:t>
      </w:r>
      <w:r w:rsidRPr="000F265A">
        <w:rPr>
          <w:rFonts w:ascii="Times New Roman" w:hAnsi="Times New Roman"/>
          <w:sz w:val="24"/>
          <w:szCs w:val="24"/>
        </w:rPr>
        <w:t xml:space="preserve">znajomość obsługi pakietu biurowego, </w:t>
      </w:r>
    </w:p>
    <w:p w:rsidR="00371FA0" w:rsidRPr="008B5BBC" w:rsidRDefault="00371FA0" w:rsidP="00371FA0">
      <w:pPr>
        <w:spacing w:before="150" w:after="150" w:line="300" w:lineRule="atLeast"/>
        <w:ind w:left="426"/>
        <w:rPr>
          <w:rFonts w:ascii="Times New Roman" w:hAnsi="Times New Roman"/>
          <w:b/>
          <w:bCs/>
          <w:color w:val="000000"/>
          <w:u w:val="single"/>
        </w:rPr>
      </w:pPr>
      <w:r w:rsidRPr="008B5BBC">
        <w:rPr>
          <w:rFonts w:ascii="Times New Roman" w:hAnsi="Times New Roman"/>
          <w:b/>
          <w:bCs/>
          <w:color w:val="000000"/>
          <w:u w:val="single"/>
        </w:rPr>
        <w:t>GŁÓWNE OBOWIĄZKI NAUCZYCIELI</w:t>
      </w:r>
      <w:r w:rsidR="000C2A81">
        <w:rPr>
          <w:rFonts w:ascii="Times New Roman" w:hAnsi="Times New Roman"/>
          <w:b/>
          <w:bCs/>
          <w:color w:val="000000"/>
          <w:u w:val="single"/>
        </w:rPr>
        <w:t>/TRENERÓW</w:t>
      </w:r>
      <w:r w:rsidRPr="008B5BBC">
        <w:rPr>
          <w:rFonts w:ascii="Times New Roman" w:hAnsi="Times New Roman"/>
          <w:b/>
          <w:bCs/>
          <w:color w:val="000000"/>
          <w:u w:val="single"/>
        </w:rPr>
        <w:t>:</w:t>
      </w:r>
    </w:p>
    <w:p w:rsidR="00371FA0" w:rsidRDefault="00371FA0" w:rsidP="00371FA0">
      <w:pPr>
        <w:pStyle w:val="Default"/>
        <w:numPr>
          <w:ilvl w:val="0"/>
          <w:numId w:val="11"/>
        </w:numPr>
        <w:ind w:left="1134" w:hanging="283"/>
      </w:pPr>
      <w:r>
        <w:t>prowadzenie zajęć dydaktycznych z</w:t>
      </w:r>
      <w:r w:rsidR="00F85C8E" w:rsidRPr="00F85C8E">
        <w:t xml:space="preserve"> </w:t>
      </w:r>
      <w:r w:rsidR="00F85C8E">
        <w:t>dziećm</w:t>
      </w:r>
      <w:r w:rsidR="00F85C8E" w:rsidRPr="00306629">
        <w:t>i</w:t>
      </w:r>
      <w:r w:rsidR="00F85C8E">
        <w:t xml:space="preserve"> </w:t>
      </w:r>
      <w:r w:rsidR="00FD306E">
        <w:t>klas 4-6</w:t>
      </w:r>
      <w:r>
        <w:t>,</w:t>
      </w:r>
    </w:p>
    <w:p w:rsidR="00371FA0" w:rsidRDefault="00371FA0" w:rsidP="00371FA0">
      <w:pPr>
        <w:pStyle w:val="Default"/>
        <w:numPr>
          <w:ilvl w:val="0"/>
          <w:numId w:val="11"/>
        </w:numPr>
        <w:ind w:left="1134" w:hanging="283"/>
      </w:pPr>
      <w:r>
        <w:t>przygotowanie programu i tematyki zajęć,</w:t>
      </w:r>
    </w:p>
    <w:p w:rsidR="00371FA0" w:rsidRDefault="00371FA0" w:rsidP="00371FA0">
      <w:pPr>
        <w:pStyle w:val="Default"/>
        <w:numPr>
          <w:ilvl w:val="0"/>
          <w:numId w:val="11"/>
        </w:numPr>
        <w:ind w:left="1134" w:hanging="283"/>
      </w:pPr>
      <w:r>
        <w:t xml:space="preserve">przygotowanie pomocy dydaktycznych, testów stosowanych podczas zajęć, </w:t>
      </w:r>
    </w:p>
    <w:p w:rsidR="00371FA0" w:rsidRDefault="00371FA0" w:rsidP="00371FA0">
      <w:pPr>
        <w:pStyle w:val="Default"/>
        <w:numPr>
          <w:ilvl w:val="0"/>
          <w:numId w:val="11"/>
        </w:numPr>
        <w:ind w:left="1134" w:hanging="283"/>
      </w:pPr>
      <w:r>
        <w:t>p</w:t>
      </w:r>
      <w:r w:rsidRPr="00EA5333">
        <w:t>rowadzeni</w:t>
      </w:r>
      <w:r>
        <w:t>e</w:t>
      </w:r>
      <w:r w:rsidRPr="00EA5333">
        <w:t xml:space="preserve"> dziennika zajęć</w:t>
      </w:r>
      <w:r>
        <w:t xml:space="preserve"> -</w:t>
      </w:r>
      <w:r w:rsidRPr="00EA5333">
        <w:t xml:space="preserve"> osobno dla </w:t>
      </w:r>
      <w:r>
        <w:t>każdej grupy,</w:t>
      </w:r>
    </w:p>
    <w:p w:rsidR="00371FA0" w:rsidRPr="00EA5333" w:rsidRDefault="00371FA0" w:rsidP="00371FA0">
      <w:pPr>
        <w:pStyle w:val="Default"/>
        <w:numPr>
          <w:ilvl w:val="0"/>
          <w:numId w:val="11"/>
        </w:numPr>
        <w:ind w:left="1134" w:hanging="283"/>
      </w:pPr>
      <w:r>
        <w:t>prowadzenie</w:t>
      </w:r>
      <w:r w:rsidRPr="00EA5333">
        <w:t xml:space="preserve"> zajęć metodami aktywizującymi, z uwzględnieniem indywidualnych potrzeb edukacyjnych i rozwojowych dziecka, z wykorzystaniem zakupionych w</w:t>
      </w:r>
      <w:r>
        <w:t> </w:t>
      </w:r>
      <w:r w:rsidRPr="00EA5333">
        <w:t>ramach projektu pomocy i materiałów dydaktycznych - od momentu ich dostarczenia przez Zamawiającego</w:t>
      </w:r>
      <w:r>
        <w:t>,</w:t>
      </w:r>
    </w:p>
    <w:p w:rsidR="00371FA0" w:rsidRDefault="00371FA0" w:rsidP="00371FA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71FA0" w:rsidRDefault="00371FA0" w:rsidP="00371FA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2D31">
        <w:rPr>
          <w:rFonts w:ascii="Times New Roman" w:hAnsi="Times New Roman"/>
          <w:sz w:val="24"/>
          <w:szCs w:val="24"/>
        </w:rPr>
        <w:t>Harmonogram realizacji zajęć Wykonawc</w:t>
      </w:r>
      <w:r>
        <w:rPr>
          <w:rFonts w:ascii="Times New Roman" w:hAnsi="Times New Roman"/>
          <w:sz w:val="24"/>
          <w:szCs w:val="24"/>
        </w:rPr>
        <w:t>y opracują</w:t>
      </w:r>
      <w:r w:rsidRPr="00852D31">
        <w:rPr>
          <w:rFonts w:ascii="Times New Roman" w:hAnsi="Times New Roman"/>
          <w:sz w:val="24"/>
          <w:szCs w:val="24"/>
        </w:rPr>
        <w:t xml:space="preserve"> we</w:t>
      </w:r>
      <w:r>
        <w:rPr>
          <w:rFonts w:ascii="Times New Roman" w:hAnsi="Times New Roman"/>
          <w:sz w:val="24"/>
          <w:szCs w:val="24"/>
        </w:rPr>
        <w:t> </w:t>
      </w:r>
      <w:r w:rsidRPr="00852D31">
        <w:rPr>
          <w:rFonts w:ascii="Times New Roman" w:hAnsi="Times New Roman"/>
          <w:sz w:val="24"/>
          <w:szCs w:val="24"/>
        </w:rPr>
        <w:t>współpracy z</w:t>
      </w:r>
      <w:r>
        <w:rPr>
          <w:rFonts w:ascii="Times New Roman" w:hAnsi="Times New Roman"/>
          <w:sz w:val="24"/>
          <w:szCs w:val="24"/>
        </w:rPr>
        <w:t> koordynatorem projektu</w:t>
      </w:r>
      <w:r w:rsidRPr="00852D31">
        <w:rPr>
          <w:rFonts w:ascii="Times New Roman" w:hAnsi="Times New Roman"/>
          <w:sz w:val="24"/>
          <w:szCs w:val="24"/>
        </w:rPr>
        <w:t>, uwzględniając podział zajęć oraz plan lekcji beneficjentów ostatecznych. Harmonogram zajęć będzie musiał być dostosowany do harmonogramu zajęć wynikających z</w:t>
      </w:r>
      <w:r>
        <w:rPr>
          <w:rFonts w:ascii="Times New Roman" w:hAnsi="Times New Roman"/>
          <w:sz w:val="24"/>
          <w:szCs w:val="24"/>
        </w:rPr>
        <w:t> </w:t>
      </w:r>
      <w:r w:rsidRPr="00852D31">
        <w:rPr>
          <w:rFonts w:ascii="Times New Roman" w:hAnsi="Times New Roman"/>
          <w:sz w:val="24"/>
          <w:szCs w:val="24"/>
        </w:rPr>
        <w:t xml:space="preserve">wniosku o dofinansowanie oraz z potrzeb Zamawiającego. </w:t>
      </w:r>
    </w:p>
    <w:p w:rsidR="00DE3418" w:rsidRDefault="00DE3418" w:rsidP="00371FA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E3418" w:rsidRPr="005424EE" w:rsidRDefault="00DE3418" w:rsidP="00DE3418">
      <w:pPr>
        <w:pStyle w:val="NormalnyWeb"/>
        <w:spacing w:before="0" w:beforeAutospacing="0" w:after="0" w:afterAutospacing="0"/>
        <w:jc w:val="both"/>
      </w:pPr>
      <w:r>
        <w:t xml:space="preserve">Osoby zatrudnione w projekcie  nie mogą być pracownikami instytucji uczestniczącej w realizacji POKL( tj. IŻ, IP, IP2, ROEFS). Zatrudnienie we wszystkich projektach finansowanych w ramach POKL jak i w ramach innych projektów finansowanych z programów NSRO 2007-2013 nie </w:t>
      </w:r>
      <w:r w:rsidR="00640465">
        <w:t xml:space="preserve">może </w:t>
      </w:r>
      <w:r>
        <w:t>przekroczy</w:t>
      </w:r>
      <w:r w:rsidR="00640465">
        <w:t>ć</w:t>
      </w:r>
      <w:r>
        <w:t xml:space="preserve"> 240 godzin miesięcznie.</w:t>
      </w:r>
    </w:p>
    <w:p w:rsidR="00DE3418" w:rsidRPr="005424EE" w:rsidRDefault="00DE3418" w:rsidP="00DE3418">
      <w:pPr>
        <w:pStyle w:val="NormalnyWeb"/>
        <w:spacing w:before="0" w:beforeAutospacing="0" w:after="0" w:afterAutospacing="0"/>
        <w:jc w:val="both"/>
        <w:rPr>
          <w:rStyle w:val="Pogrubienie"/>
          <w:u w:val="single"/>
        </w:rPr>
      </w:pPr>
    </w:p>
    <w:p w:rsidR="00371FA0" w:rsidRPr="0040198E" w:rsidRDefault="00371FA0" w:rsidP="00371FA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371FA0" w:rsidRPr="00EA6FB7" w:rsidRDefault="00371FA0" w:rsidP="00371FA0">
      <w:pPr>
        <w:pStyle w:val="Akapitzlist"/>
        <w:spacing w:after="0" w:line="240" w:lineRule="auto"/>
        <w:ind w:left="0"/>
        <w:jc w:val="both"/>
      </w:pPr>
      <w:r w:rsidRPr="00EA6FB7">
        <w:rPr>
          <w:rFonts w:ascii="Times New Roman" w:hAnsi="Times New Roman"/>
          <w:sz w:val="24"/>
          <w:szCs w:val="24"/>
        </w:rPr>
        <w:t>Zamawiający zastrzega sobie prawo do zmiany miesięcznego planu zajęć. Zmiana przedmiotowego planu zajęć nie wymaga formy aneksu do umowy. Taka zmiana wymaga jedynie formy pisemnej.</w:t>
      </w:r>
    </w:p>
    <w:p w:rsidR="00371FA0" w:rsidRPr="0040198E" w:rsidRDefault="00371FA0" w:rsidP="00371FA0">
      <w:pPr>
        <w:pStyle w:val="Default"/>
        <w:rPr>
          <w:color w:val="auto"/>
          <w:sz w:val="16"/>
          <w:szCs w:val="16"/>
        </w:rPr>
      </w:pPr>
    </w:p>
    <w:p w:rsidR="00371FA0" w:rsidRDefault="00371FA0" w:rsidP="00371FA0">
      <w:pPr>
        <w:pStyle w:val="Default"/>
      </w:pPr>
      <w:r w:rsidRPr="008A07EB">
        <w:rPr>
          <w:color w:val="auto"/>
        </w:rPr>
        <w:t xml:space="preserve">Przed rozpoczęciem zajęć edukacyjnych Wykonawca otrzyma listy </w:t>
      </w:r>
      <w:r w:rsidR="00F85C8E">
        <w:t>dzieci</w:t>
      </w:r>
      <w:r w:rsidRPr="008A07EB">
        <w:rPr>
          <w:color w:val="auto"/>
        </w:rPr>
        <w:t xml:space="preserve"> zakwalifikowanych do udziału w projekcie (Beneficjentów Ostatecznych), z podziałem na</w:t>
      </w:r>
      <w:r>
        <w:rPr>
          <w:color w:val="auto"/>
        </w:rPr>
        <w:t> </w:t>
      </w:r>
      <w:r w:rsidRPr="008A07EB">
        <w:rPr>
          <w:color w:val="auto"/>
        </w:rPr>
        <w:t>grupy w ramach zajęć.</w:t>
      </w:r>
    </w:p>
    <w:p w:rsidR="00371FA0" w:rsidRDefault="00371FA0" w:rsidP="00371FA0">
      <w:pPr>
        <w:pStyle w:val="Default"/>
      </w:pPr>
    </w:p>
    <w:p w:rsidR="00371FA0" w:rsidRDefault="00371FA0" w:rsidP="00371FA0">
      <w:pPr>
        <w:pStyle w:val="Default"/>
      </w:pPr>
    </w:p>
    <w:p w:rsidR="00371FA0" w:rsidRPr="009F198D" w:rsidRDefault="00371FA0" w:rsidP="00371FA0">
      <w:pPr>
        <w:spacing w:before="150" w:after="150" w:line="300" w:lineRule="atLeast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IV. </w:t>
      </w:r>
      <w:r w:rsidRPr="007A62B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WYMAGANE DOKUMENTY:</w:t>
      </w:r>
    </w:p>
    <w:p w:rsidR="00371FA0" w:rsidRDefault="00371FA0" w:rsidP="00371FA0">
      <w:pPr>
        <w:pStyle w:val="Default"/>
        <w:numPr>
          <w:ilvl w:val="0"/>
          <w:numId w:val="3"/>
        </w:numPr>
      </w:pPr>
      <w:r>
        <w:t xml:space="preserve">formularz ofertowy, zgodnie z załącznikiem nr 1; </w:t>
      </w:r>
    </w:p>
    <w:p w:rsidR="00371FA0" w:rsidRPr="00D833BC" w:rsidRDefault="00371FA0" w:rsidP="00371FA0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t xml:space="preserve">curriculum </w:t>
      </w:r>
      <w:proofErr w:type="spellStart"/>
      <w:r>
        <w:t>vitae</w:t>
      </w:r>
      <w:proofErr w:type="spellEnd"/>
      <w:r>
        <w:t>,</w:t>
      </w:r>
    </w:p>
    <w:p w:rsidR="00371FA0" w:rsidRDefault="00371FA0" w:rsidP="00371FA0">
      <w:pPr>
        <w:pStyle w:val="Default"/>
        <w:numPr>
          <w:ilvl w:val="0"/>
          <w:numId w:val="3"/>
        </w:numPr>
      </w:pPr>
      <w:r>
        <w:t>kopia dyplomu ukończenia studiów wyższych, kursów kwalifikacyjnych oraz innych świadectw niezbędnych do realizacji zadania/zajęć,</w:t>
      </w:r>
    </w:p>
    <w:p w:rsidR="00371FA0" w:rsidRDefault="00371FA0" w:rsidP="00371FA0">
      <w:pPr>
        <w:pStyle w:val="Default"/>
        <w:numPr>
          <w:ilvl w:val="0"/>
          <w:numId w:val="3"/>
        </w:numPr>
      </w:pPr>
      <w:r>
        <w:t xml:space="preserve">Podpisane oświadczenia, zgodnie z załącznikiem nr 2. </w:t>
      </w:r>
    </w:p>
    <w:p w:rsidR="00371FA0" w:rsidRPr="009F198D" w:rsidRDefault="00371FA0" w:rsidP="00371FA0">
      <w:pPr>
        <w:spacing w:before="150" w:after="150" w:line="300" w:lineRule="atLeast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V. </w:t>
      </w:r>
      <w:r w:rsidRPr="007A62B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WARUNKI ZATRUDNIENIA:</w:t>
      </w:r>
    </w:p>
    <w:p w:rsidR="00371FA0" w:rsidRPr="00537717" w:rsidRDefault="00371FA0" w:rsidP="00371FA0">
      <w:pPr>
        <w:pStyle w:val="NormalnyWeb"/>
        <w:spacing w:before="0" w:beforeAutospacing="0" w:after="0" w:afterAutospacing="0"/>
        <w:jc w:val="both"/>
      </w:pPr>
      <w:r w:rsidRPr="00537717">
        <w:t>Wynagrodzenie finansowane ze środków EFS</w:t>
      </w:r>
      <w:r>
        <w:t>,</w:t>
      </w:r>
      <w:r w:rsidRPr="00537717">
        <w:t xml:space="preserve"> ujętych w budżecie projektu</w:t>
      </w:r>
      <w:r>
        <w:t>. Z</w:t>
      </w:r>
      <w:r w:rsidRPr="00537717">
        <w:t>atrudnienie na umowę zlecenie na czas realizacji projektu</w:t>
      </w:r>
      <w:r>
        <w:t>,</w:t>
      </w:r>
      <w:r w:rsidRPr="00537717">
        <w:t xml:space="preserve"> tj. </w:t>
      </w:r>
    </w:p>
    <w:p w:rsidR="00371FA0" w:rsidRPr="00537717" w:rsidRDefault="00371FA0" w:rsidP="00371FA0">
      <w:pPr>
        <w:pStyle w:val="NormalnyWeb"/>
        <w:numPr>
          <w:ilvl w:val="0"/>
          <w:numId w:val="12"/>
        </w:numPr>
        <w:spacing w:before="0" w:beforeAutospacing="0" w:after="0" w:afterAutospacing="0"/>
      </w:pPr>
      <w:r>
        <w:t xml:space="preserve">od </w:t>
      </w:r>
      <w:r w:rsidR="00FD306E">
        <w:t>02.09</w:t>
      </w:r>
      <w:r w:rsidRPr="00537717">
        <w:t xml:space="preserve">.2013r. </w:t>
      </w:r>
      <w:r>
        <w:t xml:space="preserve">do </w:t>
      </w:r>
      <w:r w:rsidR="00FD306E">
        <w:t>30.06.2014</w:t>
      </w:r>
      <w:r w:rsidRPr="00537717">
        <w:t>r. – koordynator i specjalista ds. rozliczeń finansowych,</w:t>
      </w:r>
    </w:p>
    <w:p w:rsidR="00371FA0" w:rsidRDefault="00371FA0" w:rsidP="00371FA0">
      <w:pPr>
        <w:pStyle w:val="NormalnyWeb"/>
        <w:numPr>
          <w:ilvl w:val="0"/>
          <w:numId w:val="12"/>
        </w:numPr>
        <w:spacing w:before="0" w:beforeAutospacing="0" w:after="0" w:afterAutospacing="0"/>
      </w:pPr>
      <w:r>
        <w:t xml:space="preserve">od </w:t>
      </w:r>
      <w:r w:rsidR="00FD306E">
        <w:t>01.10</w:t>
      </w:r>
      <w:r w:rsidRPr="00537717">
        <w:t xml:space="preserve">.2013r. </w:t>
      </w:r>
      <w:r>
        <w:t xml:space="preserve">do </w:t>
      </w:r>
      <w:r w:rsidR="00FD306E">
        <w:t>30.04.2014</w:t>
      </w:r>
      <w:r w:rsidRPr="00537717">
        <w:t>r. – nauczyciele realizujący zajęcia</w:t>
      </w:r>
      <w:r w:rsidR="00FD306E">
        <w:t xml:space="preserve"> </w:t>
      </w:r>
      <w:r w:rsidR="00FD306E" w:rsidRPr="00FD306E">
        <w:rPr>
          <w:rStyle w:val="Pogrubienie"/>
          <w:b w:val="0"/>
        </w:rPr>
        <w:t>„Z polskim za pan brat” oraz „Na tropie dobrych ocen”</w:t>
      </w:r>
      <w:r w:rsidR="00FD306E">
        <w:t>,</w:t>
      </w:r>
    </w:p>
    <w:p w:rsidR="00FD306E" w:rsidRDefault="00FD306E" w:rsidP="00371FA0">
      <w:pPr>
        <w:pStyle w:val="NormalnyWeb"/>
        <w:numPr>
          <w:ilvl w:val="0"/>
          <w:numId w:val="12"/>
        </w:numPr>
        <w:spacing w:before="0" w:beforeAutospacing="0" w:after="0" w:afterAutospacing="0"/>
      </w:pPr>
      <w:r>
        <w:t>od 09.09</w:t>
      </w:r>
      <w:r w:rsidRPr="00537717">
        <w:t xml:space="preserve">.2013r. </w:t>
      </w:r>
      <w:r>
        <w:t>do 30.06.2014r. – nauczyciel</w:t>
      </w:r>
      <w:r w:rsidRPr="00537717">
        <w:t xml:space="preserve"> realizujący zajęcia</w:t>
      </w:r>
      <w:r>
        <w:t xml:space="preserve"> „Mat-Mix”</w:t>
      </w:r>
    </w:p>
    <w:p w:rsidR="00FD306E" w:rsidRPr="00FD306E" w:rsidRDefault="00FD306E" w:rsidP="00371FA0">
      <w:pPr>
        <w:pStyle w:val="NormalnyWeb"/>
        <w:numPr>
          <w:ilvl w:val="0"/>
          <w:numId w:val="12"/>
        </w:numPr>
        <w:spacing w:before="0" w:beforeAutospacing="0" w:after="0" w:afterAutospacing="0"/>
      </w:pPr>
      <w:r>
        <w:lastRenderedPageBreak/>
        <w:t xml:space="preserve">od </w:t>
      </w:r>
      <w:r w:rsidR="00DE3418">
        <w:t>01.10</w:t>
      </w:r>
      <w:r w:rsidRPr="00537717">
        <w:t xml:space="preserve">.2013r. </w:t>
      </w:r>
      <w:r>
        <w:t>do 30.06.2014r. – nauczyciel</w:t>
      </w:r>
      <w:r w:rsidRPr="00537717">
        <w:t xml:space="preserve"> realizujący zajęcia</w:t>
      </w:r>
      <w:r w:rsidR="00DE3418">
        <w:t xml:space="preserve"> „Wsparcie metodą EEG </w:t>
      </w:r>
      <w:proofErr w:type="spellStart"/>
      <w:r w:rsidR="00DE3418">
        <w:t>Biofeedback</w:t>
      </w:r>
      <w:proofErr w:type="spellEnd"/>
      <w:r w:rsidR="00DE3418">
        <w:t>”</w:t>
      </w:r>
    </w:p>
    <w:p w:rsidR="00371FA0" w:rsidRDefault="00371FA0" w:rsidP="00371FA0">
      <w:pPr>
        <w:pStyle w:val="NormalnyWeb"/>
        <w:spacing w:before="0" w:beforeAutospacing="0" w:after="0" w:afterAutospacing="0"/>
        <w:ind w:left="360"/>
      </w:pPr>
    </w:p>
    <w:p w:rsidR="00DE3418" w:rsidRDefault="00DE3418" w:rsidP="00371FA0">
      <w:pPr>
        <w:pStyle w:val="NormalnyWeb"/>
        <w:spacing w:before="0" w:beforeAutospacing="0" w:after="0" w:afterAutospacing="0"/>
        <w:ind w:left="360"/>
      </w:pPr>
    </w:p>
    <w:p w:rsidR="00DE3418" w:rsidRDefault="00DE3418" w:rsidP="00371FA0">
      <w:pPr>
        <w:pStyle w:val="NormalnyWeb"/>
        <w:spacing w:before="0" w:beforeAutospacing="0" w:after="0" w:afterAutospacing="0"/>
        <w:ind w:left="360"/>
      </w:pPr>
    </w:p>
    <w:p w:rsidR="00DE3418" w:rsidRPr="00FD306E" w:rsidRDefault="00DE3418" w:rsidP="00371FA0">
      <w:pPr>
        <w:pStyle w:val="NormalnyWeb"/>
        <w:spacing w:before="0" w:beforeAutospacing="0" w:after="0" w:afterAutospacing="0"/>
        <w:ind w:left="360"/>
      </w:pPr>
    </w:p>
    <w:p w:rsidR="00371FA0" w:rsidRPr="00C21272" w:rsidRDefault="00371FA0" w:rsidP="00371FA0">
      <w:pPr>
        <w:spacing w:before="150" w:after="150" w:line="300" w:lineRule="atLeast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C21272"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I.</w:t>
      </w:r>
      <w:r w:rsidRPr="00C21272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TERMIN I MIEJSCE SKŁADANIA DOKUMENTÓW</w:t>
      </w:r>
      <w:r w:rsidRPr="00C212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371FA0" w:rsidRDefault="00371FA0" w:rsidP="00371FA0">
      <w:pPr>
        <w:pStyle w:val="Default"/>
      </w:pPr>
      <w:r>
        <w:t>Wymagane dokumenty aplikacyjne należy składać w sekretariacie Szkoły Podstawowej w Templewie, w godzinach 8</w:t>
      </w:r>
      <w:r>
        <w:rPr>
          <w:vertAlign w:val="superscript"/>
        </w:rPr>
        <w:t>00</w:t>
      </w:r>
      <w:r>
        <w:t xml:space="preserve"> - 14</w:t>
      </w:r>
      <w:r>
        <w:rPr>
          <w:vertAlign w:val="superscript"/>
        </w:rPr>
        <w:t>00</w:t>
      </w:r>
      <w:r>
        <w:t>, bądź przesłać pocztą elektroniczną na ad</w:t>
      </w:r>
      <w:r w:rsidR="00DE3418">
        <w:t>res: sptemplewo@tlen.pl lub trady</w:t>
      </w:r>
      <w:r>
        <w:t>cyjną na adres:</w:t>
      </w:r>
    </w:p>
    <w:p w:rsidR="00371FA0" w:rsidRPr="00D2091C" w:rsidRDefault="00371FA0" w:rsidP="00371FA0">
      <w:pPr>
        <w:pStyle w:val="Default"/>
        <w:rPr>
          <w:sz w:val="16"/>
          <w:szCs w:val="16"/>
        </w:rPr>
      </w:pPr>
    </w:p>
    <w:p w:rsidR="00371FA0" w:rsidRDefault="00371FA0" w:rsidP="00371FA0">
      <w:pPr>
        <w:pStyle w:val="Default"/>
      </w:pPr>
      <w:r>
        <w:t>Szkoła Podstawowa w Templewie</w:t>
      </w:r>
    </w:p>
    <w:p w:rsidR="00371FA0" w:rsidRDefault="00371FA0" w:rsidP="00371FA0">
      <w:pPr>
        <w:pStyle w:val="Default"/>
      </w:pPr>
      <w:r>
        <w:t>Templewo 65</w:t>
      </w:r>
    </w:p>
    <w:p w:rsidR="00371FA0" w:rsidRDefault="00371FA0" w:rsidP="00371FA0">
      <w:pPr>
        <w:pStyle w:val="Default"/>
      </w:pPr>
      <w:r>
        <w:t>66-350 Bledzew</w:t>
      </w:r>
    </w:p>
    <w:p w:rsidR="00371FA0" w:rsidRDefault="00371FA0" w:rsidP="00371FA0">
      <w:pPr>
        <w:pStyle w:val="Default"/>
      </w:pPr>
    </w:p>
    <w:p w:rsidR="00371FA0" w:rsidRDefault="00371FA0" w:rsidP="00371FA0">
      <w:pPr>
        <w:pStyle w:val="Default"/>
      </w:pPr>
      <w:r>
        <w:t xml:space="preserve">w zamkniętej kopercie z dopiskiem: Nabór na ……… </w:t>
      </w:r>
      <w:r w:rsidRPr="00204651">
        <w:rPr>
          <w:sz w:val="20"/>
          <w:szCs w:val="20"/>
        </w:rPr>
        <w:t>(</w:t>
      </w:r>
      <w:r w:rsidRPr="00204651">
        <w:rPr>
          <w:i/>
          <w:sz w:val="20"/>
          <w:szCs w:val="20"/>
        </w:rPr>
        <w:t>wpisać nazwę stanowiska: koordynatora/specjalistę ds. rozliczeń finansowych, prowadzącego zajęcia z uczniami)</w:t>
      </w:r>
      <w:r>
        <w:t xml:space="preserve"> w projekcie ,,</w:t>
      </w:r>
      <w:r w:rsidR="00DE3418">
        <w:rPr>
          <w:bCs/>
          <w:iCs/>
        </w:rPr>
        <w:t>SP</w:t>
      </w:r>
      <w:r w:rsidRPr="00371FA0">
        <w:rPr>
          <w:bCs/>
          <w:iCs/>
        </w:rPr>
        <w:t xml:space="preserve"> w Templewie</w:t>
      </w:r>
      <w:r w:rsidR="00DE3418">
        <w:rPr>
          <w:bCs/>
          <w:iCs/>
        </w:rPr>
        <w:t xml:space="preserve"> na tropie wiedzy</w:t>
      </w:r>
      <w:r w:rsidRPr="00371FA0">
        <w:t>’</w:t>
      </w:r>
      <w:r>
        <w:t xml:space="preserve">’, w terminie do </w:t>
      </w:r>
      <w:r w:rsidR="00DE3418">
        <w:rPr>
          <w:color w:val="auto"/>
        </w:rPr>
        <w:t>30.08</w:t>
      </w:r>
      <w:r>
        <w:rPr>
          <w:color w:val="auto"/>
        </w:rPr>
        <w:t>.2013</w:t>
      </w:r>
      <w:r w:rsidRPr="00BB4282">
        <w:rPr>
          <w:color w:val="auto"/>
        </w:rPr>
        <w:t xml:space="preserve"> do</w:t>
      </w:r>
      <w:r>
        <w:rPr>
          <w:color w:val="auto"/>
        </w:rPr>
        <w:t> </w:t>
      </w:r>
      <w:r w:rsidRPr="00BB4282">
        <w:rPr>
          <w:color w:val="auto"/>
        </w:rPr>
        <w:t>godziny 14</w:t>
      </w:r>
      <w:r w:rsidRPr="00BB4282">
        <w:rPr>
          <w:color w:val="auto"/>
          <w:vertAlign w:val="superscript"/>
        </w:rPr>
        <w:t>00</w:t>
      </w:r>
      <w:r w:rsidRPr="00BB4282">
        <w:rPr>
          <w:color w:val="auto"/>
        </w:rPr>
        <w:t xml:space="preserve"> </w:t>
      </w:r>
      <w:r>
        <w:rPr>
          <w:position w:val="18"/>
          <w:vertAlign w:val="superscript"/>
        </w:rPr>
        <w:t xml:space="preserve"> </w:t>
      </w:r>
      <w:r>
        <w:t>(liczyć się będzie data/godzina wpływu oferty do szkoły).</w:t>
      </w:r>
    </w:p>
    <w:p w:rsidR="00371FA0" w:rsidRDefault="00371FA0" w:rsidP="00371FA0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371FA0" w:rsidRPr="005424EE" w:rsidRDefault="00371FA0" w:rsidP="00371FA0">
      <w:pPr>
        <w:pStyle w:val="NormalnyWeb"/>
        <w:spacing w:before="0" w:beforeAutospacing="0" w:after="0" w:afterAutospacing="0"/>
        <w:jc w:val="both"/>
        <w:rPr>
          <w:rStyle w:val="Pogrubienie"/>
          <w:u w:val="single"/>
        </w:rPr>
      </w:pPr>
      <w:r w:rsidRPr="005424EE">
        <w:t>W rekrutacji i selekcji będzie się brało pod uwagę analizę złożonych dokumentów aplikacyjnych i przeprowadzi się rozmowę kwalifikacyjną z osobami, które przejdą pozytywnie etap analizy dokumentów.</w:t>
      </w:r>
      <w:r w:rsidR="00DE3418">
        <w:t xml:space="preserve"> </w:t>
      </w:r>
    </w:p>
    <w:p w:rsidR="00371FA0" w:rsidRPr="00650831" w:rsidRDefault="00371FA0" w:rsidP="00371FA0">
      <w:pPr>
        <w:jc w:val="both"/>
        <w:rPr>
          <w:color w:val="000000"/>
          <w:sz w:val="20"/>
          <w:szCs w:val="20"/>
        </w:rPr>
      </w:pPr>
    </w:p>
    <w:p w:rsidR="00371FA0" w:rsidRPr="00536EE8" w:rsidRDefault="00371FA0" w:rsidP="00371FA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536EE8">
        <w:rPr>
          <w:rFonts w:ascii="Times New Roman" w:hAnsi="Times New Roman"/>
          <w:sz w:val="24"/>
          <w:szCs w:val="24"/>
        </w:rPr>
        <w:lastRenderedPageBreak/>
        <w:t xml:space="preserve">Załącznik 1 </w:t>
      </w:r>
    </w:p>
    <w:p w:rsidR="00371FA0" w:rsidRPr="00536EE8" w:rsidRDefault="00371FA0" w:rsidP="00371FA0">
      <w:pPr>
        <w:rPr>
          <w:rFonts w:ascii="Times New Roman" w:hAnsi="Times New Roman"/>
          <w:sz w:val="24"/>
          <w:szCs w:val="24"/>
        </w:rPr>
      </w:pPr>
      <w:r w:rsidRPr="00536EE8">
        <w:rPr>
          <w:rFonts w:ascii="Times New Roman" w:hAnsi="Times New Roman"/>
          <w:sz w:val="24"/>
          <w:szCs w:val="24"/>
        </w:rPr>
        <w:t>………………………………</w:t>
      </w:r>
    </w:p>
    <w:p w:rsidR="00371FA0" w:rsidRPr="00536EE8" w:rsidRDefault="00371FA0" w:rsidP="00371FA0">
      <w:pPr>
        <w:jc w:val="both"/>
        <w:rPr>
          <w:rFonts w:ascii="Times New Roman" w:hAnsi="Times New Roman"/>
          <w:sz w:val="24"/>
          <w:szCs w:val="24"/>
        </w:rPr>
      </w:pPr>
      <w:r w:rsidRPr="00536EE8">
        <w:rPr>
          <w:rFonts w:ascii="Times New Roman" w:hAnsi="Times New Roman"/>
          <w:sz w:val="24"/>
          <w:szCs w:val="24"/>
        </w:rPr>
        <w:t>Miejscowość, data</w:t>
      </w:r>
    </w:p>
    <w:p w:rsidR="00371FA0" w:rsidRDefault="00371FA0" w:rsidP="00371FA0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371FA0" w:rsidRPr="00740476" w:rsidRDefault="00371FA0" w:rsidP="00371FA0">
      <w:pPr>
        <w:spacing w:after="0" w:line="360" w:lineRule="auto"/>
        <w:jc w:val="center"/>
        <w:rPr>
          <w:rFonts w:ascii="Times New Roman" w:hAnsi="Times New Roman"/>
          <w:b/>
        </w:rPr>
      </w:pPr>
      <w:r w:rsidRPr="00740476">
        <w:rPr>
          <w:rFonts w:ascii="Times New Roman" w:hAnsi="Times New Roman"/>
          <w:b/>
        </w:rPr>
        <w:t xml:space="preserve">OFERTA  NA  </w:t>
      </w:r>
      <w:r>
        <w:rPr>
          <w:rFonts w:ascii="Times New Roman" w:hAnsi="Times New Roman"/>
          <w:b/>
        </w:rPr>
        <w:t>STANOWISKO</w:t>
      </w:r>
    </w:p>
    <w:p w:rsidR="00371FA0" w:rsidRDefault="00371FA0" w:rsidP="00371FA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71FA0" w:rsidRPr="00740476" w:rsidRDefault="00371FA0" w:rsidP="00371FA0">
      <w:pPr>
        <w:spacing w:after="0" w:line="240" w:lineRule="auto"/>
        <w:jc w:val="center"/>
        <w:rPr>
          <w:rFonts w:ascii="Times New Roman" w:hAnsi="Times New Roman"/>
          <w:b/>
        </w:rPr>
      </w:pPr>
      <w:r w:rsidRPr="00740476">
        <w:rPr>
          <w:rFonts w:ascii="Times New Roman" w:hAnsi="Times New Roman"/>
          <w:b/>
        </w:rPr>
        <w:t>…………………………………………………………………………….</w:t>
      </w:r>
    </w:p>
    <w:p w:rsidR="00371FA0" w:rsidRPr="00740476" w:rsidRDefault="00371FA0" w:rsidP="00371FA0">
      <w:pPr>
        <w:spacing w:after="0" w:line="240" w:lineRule="auto"/>
        <w:jc w:val="center"/>
        <w:rPr>
          <w:rFonts w:ascii="Times New Roman" w:hAnsi="Times New Roman"/>
          <w:b/>
          <w:vertAlign w:val="superscript"/>
        </w:rPr>
      </w:pPr>
      <w:r w:rsidRPr="00740476">
        <w:rPr>
          <w:rFonts w:ascii="Times New Roman" w:hAnsi="Times New Roman"/>
          <w:b/>
          <w:vertAlign w:val="superscript"/>
        </w:rPr>
        <w:t xml:space="preserve">(wpisać nazwę </w:t>
      </w:r>
      <w:r>
        <w:rPr>
          <w:rFonts w:ascii="Times New Roman" w:hAnsi="Times New Roman"/>
          <w:b/>
          <w:vertAlign w:val="superscript"/>
        </w:rPr>
        <w:t>)</w:t>
      </w:r>
    </w:p>
    <w:p w:rsidR="00371FA0" w:rsidRPr="00740476" w:rsidRDefault="00371FA0" w:rsidP="00371FA0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71FA0" w:rsidRPr="00371FA0" w:rsidRDefault="00371FA0" w:rsidP="00371FA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vertAlign w:val="superscript"/>
        </w:rPr>
      </w:pPr>
      <w:r>
        <w:rPr>
          <w:rFonts w:ascii="Times New Roman" w:hAnsi="Times New Roman"/>
          <w:b/>
        </w:rPr>
        <w:t xml:space="preserve">w projekcie </w:t>
      </w:r>
      <w:r w:rsidRPr="00740476">
        <w:rPr>
          <w:rFonts w:ascii="Times New Roman" w:hAnsi="Times New Roman"/>
          <w:b/>
        </w:rPr>
        <w:t xml:space="preserve"> </w:t>
      </w:r>
      <w:r w:rsidR="00640465">
        <w:rPr>
          <w:rFonts w:asciiTheme="minorHAnsi" w:hAnsiTheme="minorHAnsi" w:cstheme="minorHAnsi"/>
          <w:b/>
          <w:sz w:val="24"/>
        </w:rPr>
        <w:t>„SP</w:t>
      </w:r>
      <w:r w:rsidRPr="00371FA0">
        <w:rPr>
          <w:rFonts w:asciiTheme="minorHAnsi" w:hAnsiTheme="minorHAnsi" w:cstheme="minorHAnsi"/>
          <w:b/>
          <w:bCs/>
          <w:iCs/>
          <w:sz w:val="24"/>
        </w:rPr>
        <w:t xml:space="preserve"> w Templewie</w:t>
      </w:r>
      <w:r w:rsidR="00640465">
        <w:rPr>
          <w:rFonts w:asciiTheme="minorHAnsi" w:hAnsiTheme="minorHAnsi" w:cstheme="minorHAnsi"/>
          <w:b/>
          <w:bCs/>
          <w:iCs/>
          <w:sz w:val="24"/>
        </w:rPr>
        <w:t xml:space="preserve"> na tropie wiedzy</w:t>
      </w:r>
      <w:r w:rsidRPr="00371FA0">
        <w:rPr>
          <w:rFonts w:asciiTheme="minorHAnsi" w:hAnsiTheme="minorHAnsi" w:cstheme="minorHAnsi"/>
          <w:b/>
          <w:sz w:val="24"/>
        </w:rPr>
        <w:t xml:space="preserve">” </w:t>
      </w:r>
    </w:p>
    <w:p w:rsidR="00371FA0" w:rsidRPr="00371FA0" w:rsidRDefault="00371FA0" w:rsidP="00371FA0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371FA0">
        <w:rPr>
          <w:rFonts w:asciiTheme="minorHAnsi" w:hAnsiTheme="minorHAnsi" w:cstheme="minorHAnsi"/>
          <w:b/>
          <w:sz w:val="24"/>
        </w:rPr>
        <w:t xml:space="preserve"> </w:t>
      </w:r>
    </w:p>
    <w:p w:rsidR="00371FA0" w:rsidRDefault="00371FA0" w:rsidP="00371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FA0" w:rsidRDefault="00371FA0" w:rsidP="00371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FA0" w:rsidRPr="00536EE8" w:rsidRDefault="00371FA0" w:rsidP="0037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EE8">
        <w:rPr>
          <w:rFonts w:ascii="Times New Roman" w:hAnsi="Times New Roman"/>
          <w:sz w:val="24"/>
          <w:szCs w:val="24"/>
        </w:rPr>
        <w:t>Imię i nazwisko wykonawcy:………………………………………………………...</w:t>
      </w:r>
    </w:p>
    <w:p w:rsidR="00371FA0" w:rsidRPr="00536EE8" w:rsidRDefault="00371FA0" w:rsidP="0037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EE8">
        <w:rPr>
          <w:rFonts w:ascii="Times New Roman" w:hAnsi="Times New Roman"/>
          <w:sz w:val="24"/>
          <w:szCs w:val="24"/>
        </w:rPr>
        <w:t>Adres zamieszkania: …………………………………………………………………</w:t>
      </w:r>
    </w:p>
    <w:p w:rsidR="00371FA0" w:rsidRPr="00536EE8" w:rsidRDefault="00371FA0" w:rsidP="0037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EE8">
        <w:rPr>
          <w:rFonts w:ascii="Times New Roman" w:hAnsi="Times New Roman"/>
          <w:sz w:val="24"/>
          <w:szCs w:val="24"/>
        </w:rPr>
        <w:t>Telefon do kontaktu w sprawie oferty: ……………………………………………....</w:t>
      </w:r>
    </w:p>
    <w:p w:rsidR="00371FA0" w:rsidRPr="00536EE8" w:rsidRDefault="00371FA0" w:rsidP="0037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EE8">
        <w:rPr>
          <w:rFonts w:ascii="Times New Roman" w:hAnsi="Times New Roman"/>
          <w:sz w:val="24"/>
          <w:szCs w:val="24"/>
        </w:rPr>
        <w:t>Adres e-mail do kontaktu w sprawie oferty: …………………………………………</w:t>
      </w:r>
    </w:p>
    <w:p w:rsidR="00371FA0" w:rsidRDefault="00371FA0" w:rsidP="00371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FA0" w:rsidRPr="00741DA7" w:rsidRDefault="00371FA0" w:rsidP="00371FA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41DA7">
        <w:rPr>
          <w:rFonts w:ascii="Times New Roman" w:hAnsi="Times New Roman"/>
          <w:sz w:val="24"/>
          <w:szCs w:val="24"/>
        </w:rPr>
        <w:t>Oświadczam, iż jestem</w:t>
      </w:r>
      <w:r>
        <w:rPr>
          <w:rFonts w:ascii="Times New Roman" w:hAnsi="Times New Roman"/>
          <w:sz w:val="24"/>
          <w:szCs w:val="24"/>
        </w:rPr>
        <w:t>/</w:t>
      </w:r>
      <w:r w:rsidRPr="00741DA7">
        <w:rPr>
          <w:rFonts w:ascii="Times New Roman" w:hAnsi="Times New Roman"/>
          <w:sz w:val="24"/>
          <w:szCs w:val="24"/>
        </w:rPr>
        <w:t>nie jestem objęty ubezpieczeniem emerytalnym i rentowym z</w:t>
      </w:r>
      <w:r>
        <w:rPr>
          <w:rFonts w:ascii="Times New Roman" w:hAnsi="Times New Roman"/>
          <w:sz w:val="24"/>
          <w:szCs w:val="24"/>
        </w:rPr>
        <w:t> </w:t>
      </w:r>
      <w:r w:rsidRPr="00741DA7">
        <w:rPr>
          <w:rFonts w:ascii="Times New Roman" w:hAnsi="Times New Roman"/>
          <w:sz w:val="24"/>
          <w:szCs w:val="24"/>
        </w:rPr>
        <w:t xml:space="preserve">tytułu: </w:t>
      </w:r>
    </w:p>
    <w:p w:rsidR="00371FA0" w:rsidRPr="00536EE8" w:rsidRDefault="00371FA0" w:rsidP="00371FA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36EE8">
        <w:rPr>
          <w:rFonts w:ascii="Times New Roman" w:hAnsi="Times New Roman"/>
          <w:sz w:val="24"/>
          <w:szCs w:val="24"/>
        </w:rPr>
        <w:t> Stosunku pracy</w:t>
      </w:r>
    </w:p>
    <w:p w:rsidR="00371FA0" w:rsidRPr="00536EE8" w:rsidRDefault="00371FA0" w:rsidP="00371FA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36EE8">
        <w:rPr>
          <w:rFonts w:ascii="Times New Roman" w:hAnsi="Times New Roman"/>
          <w:sz w:val="24"/>
          <w:szCs w:val="24"/>
        </w:rPr>
        <w:t> Z innego tytułu (proszę określić tytuł) ………………………………………………</w:t>
      </w:r>
    </w:p>
    <w:p w:rsidR="00371FA0" w:rsidRDefault="00371FA0" w:rsidP="00371FA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71FA0" w:rsidRDefault="00371FA0" w:rsidP="00371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FA0" w:rsidRPr="006075A6" w:rsidRDefault="00371FA0" w:rsidP="00371FA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75A6">
        <w:rPr>
          <w:rFonts w:ascii="Times New Roman" w:hAnsi="Times New Roman"/>
          <w:sz w:val="24"/>
          <w:szCs w:val="24"/>
        </w:rPr>
        <w:t>Wyrażam zgodę na przetwarzanie moich danych osobowych przez Gminę Bledzew</w:t>
      </w:r>
      <w:r w:rsidR="003E497A">
        <w:rPr>
          <w:rFonts w:ascii="Times New Roman" w:hAnsi="Times New Roman"/>
          <w:sz w:val="24"/>
          <w:szCs w:val="24"/>
        </w:rPr>
        <w:t xml:space="preserve">/SP </w:t>
      </w:r>
      <w:r w:rsidR="003E497A">
        <w:rPr>
          <w:rFonts w:ascii="Times New Roman" w:hAnsi="Times New Roman"/>
          <w:sz w:val="24"/>
          <w:szCs w:val="24"/>
        </w:rPr>
        <w:br/>
        <w:t>w Templewie</w:t>
      </w:r>
      <w:r w:rsidRPr="006075A6">
        <w:rPr>
          <w:rFonts w:ascii="Times New Roman" w:hAnsi="Times New Roman"/>
          <w:sz w:val="24"/>
          <w:szCs w:val="24"/>
        </w:rPr>
        <w:t xml:space="preserve"> na potrzeby procesu rekrutacji i realizacji projektu </w:t>
      </w:r>
      <w:r w:rsidRPr="00F85C8E">
        <w:rPr>
          <w:rFonts w:ascii="Times New Roman" w:hAnsi="Times New Roman"/>
          <w:bCs/>
          <w:sz w:val="24"/>
          <w:szCs w:val="24"/>
        </w:rPr>
        <w:t>„</w:t>
      </w:r>
      <w:r w:rsidR="00640465">
        <w:rPr>
          <w:rFonts w:asciiTheme="minorHAnsi" w:hAnsiTheme="minorHAnsi" w:cstheme="minorHAnsi"/>
          <w:bCs/>
          <w:iCs/>
          <w:sz w:val="24"/>
        </w:rPr>
        <w:t>SP</w:t>
      </w:r>
      <w:r w:rsidR="00F85C8E" w:rsidRPr="00F85C8E">
        <w:rPr>
          <w:rFonts w:asciiTheme="minorHAnsi" w:hAnsiTheme="minorHAnsi" w:cstheme="minorHAnsi"/>
          <w:bCs/>
          <w:iCs/>
          <w:sz w:val="24"/>
        </w:rPr>
        <w:t xml:space="preserve"> w Templewie</w:t>
      </w:r>
      <w:r w:rsidR="00640465">
        <w:rPr>
          <w:rFonts w:asciiTheme="minorHAnsi" w:hAnsiTheme="minorHAnsi" w:cstheme="minorHAnsi"/>
          <w:bCs/>
          <w:iCs/>
          <w:sz w:val="24"/>
        </w:rPr>
        <w:t xml:space="preserve"> na tropie wiedzy</w:t>
      </w:r>
      <w:r w:rsidRPr="00F85C8E">
        <w:rPr>
          <w:rFonts w:ascii="Times New Roman" w:hAnsi="Times New Roman"/>
          <w:bCs/>
          <w:sz w:val="24"/>
          <w:szCs w:val="24"/>
        </w:rPr>
        <w:t>”</w:t>
      </w:r>
      <w:r w:rsidRPr="006075A6">
        <w:rPr>
          <w:rFonts w:ascii="Times New Roman" w:hAnsi="Times New Roman"/>
          <w:bCs/>
          <w:sz w:val="24"/>
          <w:szCs w:val="24"/>
        </w:rPr>
        <w:t xml:space="preserve"> </w:t>
      </w:r>
      <w:r w:rsidRPr="006075A6">
        <w:rPr>
          <w:rFonts w:ascii="Times New Roman" w:hAnsi="Times New Roman"/>
          <w:sz w:val="24"/>
          <w:szCs w:val="24"/>
        </w:rPr>
        <w:t xml:space="preserve">zgodnie z Ustawą o Ochronie Danych Osobowych z dnia 29 </w:t>
      </w:r>
      <w:r>
        <w:rPr>
          <w:rFonts w:ascii="Times New Roman" w:hAnsi="Times New Roman"/>
          <w:sz w:val="24"/>
          <w:szCs w:val="24"/>
        </w:rPr>
        <w:t>sierpnia 1997</w:t>
      </w:r>
      <w:r w:rsidRPr="006075A6">
        <w:rPr>
          <w:rFonts w:ascii="Times New Roman" w:hAnsi="Times New Roman"/>
          <w:sz w:val="24"/>
          <w:szCs w:val="24"/>
        </w:rPr>
        <w:t>r.</w:t>
      </w:r>
    </w:p>
    <w:p w:rsidR="00371FA0" w:rsidRDefault="00371FA0" w:rsidP="00371F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1FA0" w:rsidRDefault="00371FA0" w:rsidP="00371F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1FA0" w:rsidRPr="00536EE8" w:rsidRDefault="00371FA0" w:rsidP="00371F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36EE8">
        <w:rPr>
          <w:rFonts w:ascii="Times New Roman" w:hAnsi="Times New Roman"/>
          <w:sz w:val="24"/>
          <w:szCs w:val="24"/>
        </w:rPr>
        <w:t xml:space="preserve">………………………... </w:t>
      </w:r>
    </w:p>
    <w:p w:rsidR="00371FA0" w:rsidRPr="00E231FA" w:rsidRDefault="00371FA0" w:rsidP="00371FA0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E231FA">
        <w:rPr>
          <w:rFonts w:ascii="Times New Roman" w:hAnsi="Times New Roman"/>
          <w:sz w:val="24"/>
          <w:szCs w:val="24"/>
          <w:vertAlign w:val="superscript"/>
        </w:rPr>
        <w:t xml:space="preserve">Podpis (odręczny)      </w:t>
      </w:r>
    </w:p>
    <w:p w:rsidR="00371FA0" w:rsidRDefault="00371FA0" w:rsidP="00371FA0">
      <w:pPr>
        <w:jc w:val="right"/>
        <w:rPr>
          <w:rFonts w:ascii="Times New Roman" w:hAnsi="Times New Roman"/>
          <w:sz w:val="24"/>
          <w:szCs w:val="24"/>
        </w:rPr>
      </w:pPr>
    </w:p>
    <w:p w:rsidR="00371FA0" w:rsidRDefault="00371FA0" w:rsidP="00371FA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71FA0" w:rsidRPr="00536EE8" w:rsidRDefault="00371FA0" w:rsidP="00371FA0">
      <w:pPr>
        <w:jc w:val="right"/>
        <w:rPr>
          <w:rFonts w:ascii="Times New Roman" w:hAnsi="Times New Roman"/>
          <w:sz w:val="24"/>
          <w:szCs w:val="24"/>
        </w:rPr>
      </w:pPr>
      <w:r w:rsidRPr="00536EE8">
        <w:rPr>
          <w:rFonts w:ascii="Times New Roman" w:hAnsi="Times New Roman"/>
          <w:sz w:val="24"/>
          <w:szCs w:val="24"/>
        </w:rPr>
        <w:lastRenderedPageBreak/>
        <w:t xml:space="preserve">Załącznik nr 2 </w:t>
      </w:r>
    </w:p>
    <w:p w:rsidR="00371FA0" w:rsidRDefault="00371FA0" w:rsidP="00371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FA0" w:rsidRPr="00536EE8" w:rsidRDefault="00371FA0" w:rsidP="00371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EE8">
        <w:rPr>
          <w:rFonts w:ascii="Times New Roman" w:hAnsi="Times New Roman"/>
          <w:sz w:val="24"/>
          <w:szCs w:val="24"/>
        </w:rPr>
        <w:t xml:space="preserve">………………………………….. </w:t>
      </w:r>
    </w:p>
    <w:p w:rsidR="00371FA0" w:rsidRPr="00246583" w:rsidRDefault="00371FA0" w:rsidP="00371FA0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46583">
        <w:rPr>
          <w:rFonts w:ascii="Times New Roman" w:hAnsi="Times New Roman"/>
          <w:sz w:val="24"/>
          <w:szCs w:val="24"/>
          <w:vertAlign w:val="superscript"/>
        </w:rPr>
        <w:t xml:space="preserve">(Imię i nazwisko) </w:t>
      </w:r>
    </w:p>
    <w:p w:rsidR="00371FA0" w:rsidRDefault="00371FA0" w:rsidP="00371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FA0" w:rsidRPr="00536EE8" w:rsidRDefault="00371FA0" w:rsidP="00371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EE8">
        <w:rPr>
          <w:rFonts w:ascii="Times New Roman" w:hAnsi="Times New Roman"/>
          <w:sz w:val="24"/>
          <w:szCs w:val="24"/>
        </w:rPr>
        <w:t xml:space="preserve">………………………………….. </w:t>
      </w:r>
    </w:p>
    <w:p w:rsidR="00371FA0" w:rsidRDefault="00371FA0" w:rsidP="00371FA0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46583">
        <w:rPr>
          <w:rFonts w:ascii="Times New Roman" w:hAnsi="Times New Roman"/>
          <w:sz w:val="24"/>
          <w:szCs w:val="24"/>
          <w:vertAlign w:val="superscript"/>
        </w:rPr>
        <w:t xml:space="preserve">(adres) </w:t>
      </w:r>
    </w:p>
    <w:p w:rsidR="00371FA0" w:rsidRDefault="00371FA0" w:rsidP="00371FA0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371FA0" w:rsidRPr="00536EE8" w:rsidRDefault="00371FA0" w:rsidP="00371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EE8">
        <w:rPr>
          <w:rFonts w:ascii="Times New Roman" w:hAnsi="Times New Roman"/>
          <w:sz w:val="24"/>
          <w:szCs w:val="24"/>
        </w:rPr>
        <w:t xml:space="preserve">………………………………….. </w:t>
      </w:r>
    </w:p>
    <w:p w:rsidR="00371FA0" w:rsidRPr="00246583" w:rsidRDefault="00371FA0" w:rsidP="00371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</w:p>
    <w:p w:rsidR="00371FA0" w:rsidRDefault="00371FA0" w:rsidP="00371F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1FA0" w:rsidRDefault="00371FA0" w:rsidP="00371F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1FA0" w:rsidRPr="00246583" w:rsidRDefault="00371FA0" w:rsidP="00371FA0">
      <w:pPr>
        <w:jc w:val="center"/>
        <w:rPr>
          <w:rFonts w:ascii="Times New Roman" w:hAnsi="Times New Roman"/>
          <w:b/>
          <w:sz w:val="24"/>
          <w:szCs w:val="24"/>
        </w:rPr>
      </w:pPr>
      <w:r w:rsidRPr="00246583">
        <w:rPr>
          <w:rFonts w:ascii="Times New Roman" w:hAnsi="Times New Roman"/>
          <w:b/>
          <w:sz w:val="24"/>
          <w:szCs w:val="24"/>
        </w:rPr>
        <w:t>Oświadczenie</w:t>
      </w:r>
    </w:p>
    <w:p w:rsidR="00371FA0" w:rsidRPr="00536EE8" w:rsidRDefault="00371FA0" w:rsidP="00371FA0">
      <w:pPr>
        <w:jc w:val="both"/>
        <w:rPr>
          <w:rFonts w:ascii="Times New Roman" w:hAnsi="Times New Roman"/>
          <w:sz w:val="24"/>
          <w:szCs w:val="24"/>
        </w:rPr>
      </w:pPr>
      <w:r w:rsidRPr="00536EE8">
        <w:rPr>
          <w:rFonts w:ascii="Times New Roman" w:hAnsi="Times New Roman"/>
          <w:sz w:val="24"/>
          <w:szCs w:val="24"/>
        </w:rPr>
        <w:t>Ja niżej podpisany/a, świadomy/a odpowiedzialności karnej za fałszywe zeznania wynikające z art. 233 k.k. (podanie nieprawdy lub zatajenie nieprawdy) oświadczam, że nie byłem/</w:t>
      </w:r>
      <w:proofErr w:type="spellStart"/>
      <w:r w:rsidRPr="00536EE8">
        <w:rPr>
          <w:rFonts w:ascii="Times New Roman" w:hAnsi="Times New Roman"/>
          <w:sz w:val="24"/>
          <w:szCs w:val="24"/>
        </w:rPr>
        <w:t>am</w:t>
      </w:r>
      <w:proofErr w:type="spellEnd"/>
      <w:r w:rsidRPr="00536EE8">
        <w:rPr>
          <w:rFonts w:ascii="Times New Roman" w:hAnsi="Times New Roman"/>
          <w:sz w:val="24"/>
          <w:szCs w:val="24"/>
        </w:rPr>
        <w:t xml:space="preserve"> karany/a za przestępstwa popełnione umyślnie i nie toczy się przeciwko mnie postępowanie karne, posiadam pełną zdolność do czynności prawnych oraz korzystam z pełni praw publicznych. </w:t>
      </w:r>
    </w:p>
    <w:p w:rsidR="00371FA0" w:rsidRDefault="00371FA0" w:rsidP="00371F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1FA0" w:rsidRDefault="00371FA0" w:rsidP="00371F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1FA0" w:rsidRPr="00246583" w:rsidRDefault="00371FA0" w:rsidP="00371F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6583">
        <w:rPr>
          <w:rFonts w:ascii="Times New Roman" w:hAnsi="Times New Roman"/>
          <w:sz w:val="24"/>
          <w:szCs w:val="24"/>
        </w:rPr>
        <w:t xml:space="preserve">………………………... </w:t>
      </w:r>
    </w:p>
    <w:p w:rsidR="00371FA0" w:rsidRPr="00246583" w:rsidRDefault="00371FA0" w:rsidP="00371FA0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246583">
        <w:rPr>
          <w:rFonts w:ascii="Times New Roman" w:hAnsi="Times New Roman"/>
          <w:sz w:val="24"/>
          <w:szCs w:val="24"/>
          <w:vertAlign w:val="superscript"/>
        </w:rPr>
        <w:t xml:space="preserve">Podpis (odręczny) </w:t>
      </w:r>
    </w:p>
    <w:p w:rsidR="00371FA0" w:rsidRDefault="00371FA0" w:rsidP="00371FA0">
      <w:pPr>
        <w:jc w:val="both"/>
        <w:rPr>
          <w:rFonts w:ascii="Times New Roman" w:hAnsi="Times New Roman"/>
          <w:sz w:val="24"/>
          <w:szCs w:val="24"/>
        </w:rPr>
      </w:pPr>
    </w:p>
    <w:p w:rsidR="00371FA0" w:rsidRDefault="00371FA0" w:rsidP="00371FA0">
      <w:pPr>
        <w:jc w:val="both"/>
        <w:rPr>
          <w:rFonts w:ascii="Times New Roman" w:hAnsi="Times New Roman"/>
          <w:sz w:val="24"/>
          <w:szCs w:val="24"/>
        </w:rPr>
      </w:pPr>
    </w:p>
    <w:p w:rsidR="00371FA0" w:rsidRPr="00536EE8" w:rsidRDefault="00371FA0" w:rsidP="00371FA0">
      <w:pPr>
        <w:jc w:val="both"/>
        <w:rPr>
          <w:rFonts w:ascii="Times New Roman" w:hAnsi="Times New Roman"/>
          <w:sz w:val="24"/>
          <w:szCs w:val="24"/>
        </w:rPr>
      </w:pPr>
      <w:r w:rsidRPr="00536EE8">
        <w:rPr>
          <w:rFonts w:ascii="Times New Roman" w:hAnsi="Times New Roman"/>
          <w:sz w:val="24"/>
          <w:szCs w:val="24"/>
        </w:rPr>
        <w:t>Miejscowość…………….., data……………</w:t>
      </w:r>
    </w:p>
    <w:p w:rsidR="00371FA0" w:rsidRDefault="00371FA0" w:rsidP="00371FA0"/>
    <w:p w:rsidR="00371FA0" w:rsidRDefault="00371FA0" w:rsidP="00371FA0"/>
    <w:p w:rsidR="00371FA0" w:rsidRDefault="00371FA0" w:rsidP="00371FA0"/>
    <w:p w:rsidR="00371FA0" w:rsidRDefault="00371FA0" w:rsidP="00371FA0"/>
    <w:p w:rsidR="00371FA0" w:rsidRDefault="00371FA0" w:rsidP="00371FA0">
      <w:pPr>
        <w:pStyle w:val="Default"/>
      </w:pPr>
    </w:p>
    <w:p w:rsidR="00534F67" w:rsidRDefault="00534F67"/>
    <w:sectPr w:rsidR="00534F67" w:rsidSect="00170EEC">
      <w:headerReference w:type="default" r:id="rId9"/>
      <w:footerReference w:type="default" r:id="rId10"/>
      <w:pgSz w:w="11906" w:h="16838"/>
      <w:pgMar w:top="1198" w:right="1417" w:bottom="1417" w:left="1417" w:header="284" w:footer="1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3A2" w:rsidRDefault="001253A2" w:rsidP="00371FA0">
      <w:pPr>
        <w:spacing w:after="0" w:line="240" w:lineRule="auto"/>
      </w:pPr>
      <w:r>
        <w:separator/>
      </w:r>
    </w:p>
  </w:endnote>
  <w:endnote w:type="continuationSeparator" w:id="0">
    <w:p w:rsidR="001253A2" w:rsidRDefault="001253A2" w:rsidP="0037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5C5" w:rsidRPr="00CB3428" w:rsidRDefault="001253A2" w:rsidP="006335C5">
    <w:pPr>
      <w:pStyle w:val="Nagwek"/>
      <w:pBdr>
        <w:bottom w:val="dashDotStroked" w:sz="24" w:space="6" w:color="0F243E"/>
      </w:pBdr>
      <w:tabs>
        <w:tab w:val="center" w:pos="4677"/>
      </w:tabs>
      <w:rPr>
        <w:rFonts w:ascii="Tahoma" w:hAnsi="Tahoma" w:cs="Tahoma"/>
        <w:sz w:val="16"/>
        <w:szCs w:val="16"/>
      </w:rPr>
    </w:pPr>
  </w:p>
  <w:p w:rsidR="00186A7A" w:rsidRPr="007865D8" w:rsidRDefault="001253A2" w:rsidP="00594DFB">
    <w:pPr>
      <w:pStyle w:val="Default"/>
      <w:tabs>
        <w:tab w:val="left" w:pos="1134"/>
      </w:tabs>
      <w:rPr>
        <w:sz w:val="16"/>
        <w:szCs w:val="16"/>
      </w:rPr>
    </w:pPr>
  </w:p>
  <w:p w:rsidR="00512032" w:rsidRPr="007865D8" w:rsidRDefault="00CC0CEF" w:rsidP="00AD3929">
    <w:pPr>
      <w:pStyle w:val="Default"/>
      <w:tabs>
        <w:tab w:val="left" w:pos="0"/>
      </w:tabs>
      <w:jc w:val="center"/>
      <w:rPr>
        <w:sz w:val="20"/>
        <w:szCs w:val="20"/>
      </w:rPr>
    </w:pPr>
    <w:r w:rsidRPr="007865D8">
      <w:rPr>
        <w:b/>
        <w:bCs/>
        <w:sz w:val="20"/>
        <w:szCs w:val="20"/>
      </w:rPr>
      <w:t>„</w:t>
    </w:r>
    <w:r w:rsidR="00640465">
      <w:rPr>
        <w:b/>
        <w:bCs/>
        <w:iCs/>
        <w:sz w:val="20"/>
      </w:rPr>
      <w:t xml:space="preserve">SP </w:t>
    </w:r>
    <w:r w:rsidR="00371FA0" w:rsidRPr="00371FA0">
      <w:rPr>
        <w:b/>
        <w:bCs/>
        <w:iCs/>
        <w:sz w:val="20"/>
      </w:rPr>
      <w:t xml:space="preserve"> w Templewie</w:t>
    </w:r>
    <w:r w:rsidR="00640465">
      <w:rPr>
        <w:b/>
        <w:bCs/>
        <w:iCs/>
        <w:sz w:val="20"/>
      </w:rPr>
      <w:t xml:space="preserve"> na tropie wiedzy</w:t>
    </w:r>
    <w:r w:rsidRPr="007865D8">
      <w:rPr>
        <w:b/>
        <w:bCs/>
        <w:sz w:val="20"/>
        <w:szCs w:val="20"/>
      </w:rPr>
      <w:t xml:space="preserve">” – </w:t>
    </w:r>
    <w:r w:rsidRPr="007865D8">
      <w:rPr>
        <w:bCs/>
        <w:sz w:val="20"/>
        <w:szCs w:val="20"/>
      </w:rPr>
      <w:t xml:space="preserve">projekt </w:t>
    </w:r>
    <w:r w:rsidRPr="007865D8">
      <w:rPr>
        <w:sz w:val="20"/>
        <w:szCs w:val="20"/>
      </w:rPr>
      <w:t>współfinansowany ze środków Unii Europejskiej w ramach Europejskiego Funduszu Społecznego, Programu Operacyjnego Kapitał Ludzki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3A2" w:rsidRDefault="001253A2" w:rsidP="00371FA0">
      <w:pPr>
        <w:spacing w:after="0" w:line="240" w:lineRule="auto"/>
      </w:pPr>
      <w:r>
        <w:separator/>
      </w:r>
    </w:p>
  </w:footnote>
  <w:footnote w:type="continuationSeparator" w:id="0">
    <w:p w:rsidR="001253A2" w:rsidRDefault="001253A2" w:rsidP="0037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EEC" w:rsidRPr="00170EEC" w:rsidRDefault="003E497A" w:rsidP="00EE4F14">
    <w:pPr>
      <w:pStyle w:val="Nagwek"/>
      <w:tabs>
        <w:tab w:val="clear" w:pos="4536"/>
        <w:tab w:val="clear" w:pos="9072"/>
        <w:tab w:val="left" w:pos="2220"/>
        <w:tab w:val="left" w:pos="5580"/>
      </w:tabs>
      <w:rPr>
        <w:noProof/>
      </w:rPr>
    </w:pPr>
    <w:r w:rsidRPr="003E497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-118745</wp:posOffset>
          </wp:positionH>
          <wp:positionV relativeFrom="paragraph">
            <wp:posOffset>114935</wp:posOffset>
          </wp:positionV>
          <wp:extent cx="1657350" cy="581025"/>
          <wp:effectExtent l="19050" t="0" r="0" b="0"/>
          <wp:wrapTopAndBottom/>
          <wp:docPr id="6" name="Obraz 1" descr="Logo PO 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 K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5760720" cy="77746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4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0EF7"/>
    <w:multiLevelType w:val="hybridMultilevel"/>
    <w:tmpl w:val="74042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95B39"/>
    <w:multiLevelType w:val="hybridMultilevel"/>
    <w:tmpl w:val="E6063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B7F87"/>
    <w:multiLevelType w:val="hybridMultilevel"/>
    <w:tmpl w:val="7FEAA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F3798"/>
    <w:multiLevelType w:val="hybridMultilevel"/>
    <w:tmpl w:val="1E4E1A2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2404571C"/>
    <w:multiLevelType w:val="hybridMultilevel"/>
    <w:tmpl w:val="98B4E14E"/>
    <w:lvl w:ilvl="0" w:tplc="2B8039E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8D5246A"/>
    <w:multiLevelType w:val="hybridMultilevel"/>
    <w:tmpl w:val="98B4E14E"/>
    <w:lvl w:ilvl="0" w:tplc="2B8039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C2AF2"/>
    <w:multiLevelType w:val="hybridMultilevel"/>
    <w:tmpl w:val="98B4E14E"/>
    <w:lvl w:ilvl="0" w:tplc="2B8039E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0613EE0"/>
    <w:multiLevelType w:val="multilevel"/>
    <w:tmpl w:val="A7C022D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5A713BB"/>
    <w:multiLevelType w:val="hybridMultilevel"/>
    <w:tmpl w:val="B5284AB4"/>
    <w:lvl w:ilvl="0" w:tplc="AA065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74464"/>
    <w:multiLevelType w:val="hybridMultilevel"/>
    <w:tmpl w:val="F88A4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73883"/>
    <w:multiLevelType w:val="hybridMultilevel"/>
    <w:tmpl w:val="8A4E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C4D89"/>
    <w:multiLevelType w:val="multilevel"/>
    <w:tmpl w:val="0A3CF0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BE1135"/>
    <w:multiLevelType w:val="hybridMultilevel"/>
    <w:tmpl w:val="9CACF2E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B10AF"/>
    <w:multiLevelType w:val="hybridMultilevel"/>
    <w:tmpl w:val="803CF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71FA0"/>
    <w:rsid w:val="000C2A81"/>
    <w:rsid w:val="000D0ABD"/>
    <w:rsid w:val="00124B9C"/>
    <w:rsid w:val="001253A2"/>
    <w:rsid w:val="0027099F"/>
    <w:rsid w:val="00371FA0"/>
    <w:rsid w:val="003D6A31"/>
    <w:rsid w:val="003E497A"/>
    <w:rsid w:val="0047168D"/>
    <w:rsid w:val="00534F67"/>
    <w:rsid w:val="00640465"/>
    <w:rsid w:val="00805586"/>
    <w:rsid w:val="008C6C30"/>
    <w:rsid w:val="00936627"/>
    <w:rsid w:val="0099071B"/>
    <w:rsid w:val="00B87BB1"/>
    <w:rsid w:val="00BA6DA8"/>
    <w:rsid w:val="00CC0CEF"/>
    <w:rsid w:val="00CC1797"/>
    <w:rsid w:val="00DC7CF9"/>
    <w:rsid w:val="00DE3418"/>
    <w:rsid w:val="00F85C8E"/>
    <w:rsid w:val="00FD306E"/>
    <w:rsid w:val="00FE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FA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7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1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FA0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371FA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71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71FA0"/>
    <w:rPr>
      <w:color w:val="0000FF"/>
      <w:u w:val="single"/>
    </w:rPr>
  </w:style>
  <w:style w:type="character" w:styleId="Pogrubienie">
    <w:name w:val="Strong"/>
    <w:basedOn w:val="Domylnaczcionkaakapitu"/>
    <w:qFormat/>
    <w:rsid w:val="00371FA0"/>
    <w:rPr>
      <w:b/>
      <w:bCs/>
    </w:rPr>
  </w:style>
  <w:style w:type="paragraph" w:styleId="Stopka">
    <w:name w:val="footer"/>
    <w:basedOn w:val="Normalny"/>
    <w:link w:val="StopkaZnak"/>
    <w:uiPriority w:val="99"/>
    <w:semiHidden/>
    <w:unhideWhenUsed/>
    <w:rsid w:val="00371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71FA0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97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templewo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edze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1663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7</cp:revision>
  <cp:lastPrinted>2013-02-15T13:10:00Z</cp:lastPrinted>
  <dcterms:created xsi:type="dcterms:W3CDTF">2013-01-22T10:09:00Z</dcterms:created>
  <dcterms:modified xsi:type="dcterms:W3CDTF">2013-08-23T12:36:00Z</dcterms:modified>
</cp:coreProperties>
</file>